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F135DD" w14:paraId="05E4B4B9" w14:textId="77777777">
        <w:trPr>
          <w:trHeight w:val="8100"/>
        </w:trPr>
        <w:tc>
          <w:tcPr>
            <w:tcW w:w="3240" w:type="dxa"/>
            <w:shd w:val="clear" w:color="auto" w:fill="auto"/>
            <w:tcMar>
              <w:top w:w="100" w:type="dxa"/>
              <w:left w:w="100" w:type="dxa"/>
              <w:bottom w:w="100" w:type="dxa"/>
              <w:right w:w="100" w:type="dxa"/>
            </w:tcMar>
          </w:tcPr>
          <w:p w14:paraId="05E4B4A2" w14:textId="77777777" w:rsidR="00F135DD" w:rsidRDefault="00230BE1">
            <w:pPr>
              <w:widowControl w:val="0"/>
              <w:pBdr>
                <w:top w:val="nil"/>
                <w:left w:val="nil"/>
                <w:bottom w:val="nil"/>
                <w:right w:val="nil"/>
                <w:between w:val="nil"/>
              </w:pBdr>
              <w:spacing w:after="0" w:line="240" w:lineRule="auto"/>
            </w:pPr>
            <w:r>
              <w:t>Medical Diagnosis:</w:t>
            </w:r>
          </w:p>
          <w:p w14:paraId="05E4B4A3" w14:textId="1C32E282" w:rsidR="00F135DD" w:rsidRDefault="00F135DD">
            <w:pPr>
              <w:widowControl w:val="0"/>
              <w:pBdr>
                <w:top w:val="nil"/>
                <w:left w:val="nil"/>
                <w:bottom w:val="nil"/>
                <w:right w:val="nil"/>
                <w:between w:val="nil"/>
              </w:pBdr>
              <w:spacing w:after="0" w:line="240" w:lineRule="auto"/>
            </w:pPr>
          </w:p>
          <w:p w14:paraId="05E4B4A4" w14:textId="77777777" w:rsidR="00F135DD" w:rsidRDefault="00F135DD">
            <w:pPr>
              <w:widowControl w:val="0"/>
              <w:pBdr>
                <w:top w:val="nil"/>
                <w:left w:val="nil"/>
                <w:bottom w:val="nil"/>
                <w:right w:val="nil"/>
                <w:between w:val="nil"/>
              </w:pBdr>
              <w:spacing w:after="0" w:line="240" w:lineRule="auto"/>
            </w:pPr>
          </w:p>
          <w:p w14:paraId="05E4B4A5" w14:textId="28DF5285" w:rsidR="00F135DD" w:rsidRPr="0060251D" w:rsidRDefault="0060251D">
            <w:pPr>
              <w:widowControl w:val="0"/>
              <w:pBdr>
                <w:top w:val="nil"/>
                <w:left w:val="nil"/>
                <w:bottom w:val="nil"/>
                <w:right w:val="nil"/>
                <w:between w:val="nil"/>
              </w:pBdr>
              <w:spacing w:after="0" w:line="240" w:lineRule="auto"/>
              <w:rPr>
                <w:b/>
                <w:bCs/>
              </w:rPr>
            </w:pPr>
            <w:r w:rsidRPr="0060251D">
              <w:rPr>
                <w:b/>
                <w:bCs/>
              </w:rPr>
              <w:t>Di</w:t>
            </w:r>
            <w:r>
              <w:rPr>
                <w:b/>
                <w:bCs/>
              </w:rPr>
              <w:t>a</w:t>
            </w:r>
            <w:r w:rsidRPr="0060251D">
              <w:rPr>
                <w:b/>
                <w:bCs/>
              </w:rPr>
              <w:t>betic</w:t>
            </w:r>
          </w:p>
          <w:p w14:paraId="05E4B4A6" w14:textId="0294AF33" w:rsidR="00F135DD" w:rsidRDefault="009A395C">
            <w:pPr>
              <w:widowControl w:val="0"/>
              <w:pBdr>
                <w:top w:val="nil"/>
                <w:left w:val="nil"/>
                <w:bottom w:val="nil"/>
                <w:right w:val="nil"/>
                <w:between w:val="nil"/>
              </w:pBdr>
              <w:spacing w:after="0" w:line="240" w:lineRule="auto"/>
            </w:pPr>
            <w:r>
              <w:t xml:space="preserve">A person is diabetic when they have blood sugar level of at least </w:t>
            </w:r>
            <w:r w:rsidRPr="009A395C">
              <w:t>200 mg/</w:t>
            </w:r>
            <w:proofErr w:type="spellStart"/>
            <w:r w:rsidRPr="009A395C">
              <w:t>dL</w:t>
            </w:r>
            <w:proofErr w:type="spellEnd"/>
            <w:r w:rsidRPr="009A395C">
              <w:t xml:space="preserve"> (11.1 </w:t>
            </w:r>
            <w:proofErr w:type="spellStart"/>
            <w:r w:rsidRPr="009A395C">
              <w:t>mmol</w:t>
            </w:r>
            <w:proofErr w:type="spellEnd"/>
            <w:r w:rsidRPr="009A395C">
              <w:t>/L)</w:t>
            </w:r>
            <w:r>
              <w:t>.</w:t>
            </w:r>
          </w:p>
          <w:p w14:paraId="6048C8D7" w14:textId="77777777" w:rsidR="00954825" w:rsidRDefault="00954825">
            <w:pPr>
              <w:widowControl w:val="0"/>
              <w:pBdr>
                <w:top w:val="nil"/>
                <w:left w:val="nil"/>
                <w:bottom w:val="nil"/>
                <w:right w:val="nil"/>
                <w:between w:val="nil"/>
              </w:pBdr>
              <w:spacing w:after="0" w:line="240" w:lineRule="auto"/>
            </w:pPr>
            <w:r>
              <w:t>Medical diagnosis of diabetes include:</w:t>
            </w:r>
          </w:p>
          <w:p w14:paraId="1D11EEFA" w14:textId="1B55F7C6" w:rsidR="009A395C" w:rsidRDefault="00954825" w:rsidP="00954825">
            <w:pPr>
              <w:pStyle w:val="ListParagraph"/>
              <w:widowControl w:val="0"/>
              <w:numPr>
                <w:ilvl w:val="0"/>
                <w:numId w:val="13"/>
              </w:numPr>
              <w:pBdr>
                <w:top w:val="nil"/>
                <w:left w:val="nil"/>
                <w:bottom w:val="nil"/>
                <w:right w:val="nil"/>
                <w:between w:val="nil"/>
              </w:pBdr>
              <w:spacing w:after="0" w:line="240" w:lineRule="auto"/>
            </w:pPr>
            <w:proofErr w:type="spellStart"/>
            <w:r>
              <w:t>A1C</w:t>
            </w:r>
            <w:proofErr w:type="spellEnd"/>
            <w:r>
              <w:t xml:space="preserve"> test criteria </w:t>
            </w:r>
          </w:p>
          <w:p w14:paraId="08003B37" w14:textId="4E7B9057" w:rsidR="00954825" w:rsidRDefault="00954825" w:rsidP="00954825">
            <w:pPr>
              <w:pStyle w:val="ListParagraph"/>
              <w:widowControl w:val="0"/>
              <w:numPr>
                <w:ilvl w:val="0"/>
                <w:numId w:val="13"/>
              </w:numPr>
              <w:pBdr>
                <w:top w:val="nil"/>
                <w:left w:val="nil"/>
                <w:bottom w:val="nil"/>
                <w:right w:val="nil"/>
                <w:between w:val="nil"/>
              </w:pBdr>
              <w:spacing w:after="0" w:line="240" w:lineRule="auto"/>
            </w:pPr>
            <w:r>
              <w:t>P</w:t>
            </w:r>
            <w:r w:rsidRPr="00954825">
              <w:t>lasma glucose criteria</w:t>
            </w:r>
          </w:p>
          <w:p w14:paraId="05E4B4A7" w14:textId="77777777" w:rsidR="00F135DD" w:rsidRDefault="00F135DD">
            <w:pPr>
              <w:widowControl w:val="0"/>
              <w:pBdr>
                <w:top w:val="nil"/>
                <w:left w:val="nil"/>
                <w:bottom w:val="nil"/>
                <w:right w:val="nil"/>
                <w:between w:val="nil"/>
              </w:pBdr>
              <w:spacing w:after="0" w:line="240" w:lineRule="auto"/>
            </w:pPr>
          </w:p>
          <w:p w14:paraId="05E4B4A8" w14:textId="77777777" w:rsidR="00F135DD" w:rsidRDefault="00F135DD">
            <w:pPr>
              <w:widowControl w:val="0"/>
              <w:pBdr>
                <w:top w:val="nil"/>
                <w:left w:val="nil"/>
                <w:bottom w:val="nil"/>
                <w:right w:val="nil"/>
                <w:between w:val="nil"/>
              </w:pBdr>
              <w:spacing w:after="0" w:line="240" w:lineRule="auto"/>
            </w:pPr>
          </w:p>
          <w:p w14:paraId="05E4B4A9" w14:textId="77777777" w:rsidR="00F135DD" w:rsidRDefault="00F135DD">
            <w:pPr>
              <w:widowControl w:val="0"/>
              <w:pBdr>
                <w:top w:val="nil"/>
                <w:left w:val="nil"/>
                <w:bottom w:val="nil"/>
                <w:right w:val="nil"/>
                <w:between w:val="nil"/>
              </w:pBdr>
              <w:spacing w:after="0" w:line="240" w:lineRule="auto"/>
            </w:pPr>
          </w:p>
          <w:p w14:paraId="05E4B4AA" w14:textId="77777777" w:rsidR="00F135DD" w:rsidRDefault="00F135DD">
            <w:pPr>
              <w:widowControl w:val="0"/>
              <w:pBdr>
                <w:top w:val="nil"/>
                <w:left w:val="nil"/>
                <w:bottom w:val="nil"/>
                <w:right w:val="nil"/>
                <w:between w:val="nil"/>
              </w:pBdr>
              <w:spacing w:after="0" w:line="240" w:lineRule="auto"/>
            </w:pPr>
          </w:p>
          <w:p w14:paraId="05E4B4AB" w14:textId="77777777" w:rsidR="00F135DD" w:rsidRDefault="00230BE1">
            <w:pPr>
              <w:widowControl w:val="0"/>
              <w:pBdr>
                <w:top w:val="nil"/>
                <w:left w:val="nil"/>
                <w:bottom w:val="nil"/>
                <w:right w:val="nil"/>
                <w:between w:val="nil"/>
              </w:pBdr>
              <w:spacing w:after="0" w:line="240" w:lineRule="auto"/>
            </w:pPr>
            <w:r>
              <w:t>Concept(s):</w:t>
            </w:r>
          </w:p>
          <w:p w14:paraId="1A4BCA02" w14:textId="5B1A6C5C" w:rsidR="008008F6" w:rsidRDefault="008008F6" w:rsidP="008008F6">
            <w:pPr>
              <w:pStyle w:val="ListParagraph"/>
              <w:widowControl w:val="0"/>
              <w:numPr>
                <w:ilvl w:val="0"/>
                <w:numId w:val="14"/>
              </w:numPr>
              <w:pBdr>
                <w:top w:val="nil"/>
                <w:left w:val="nil"/>
                <w:bottom w:val="nil"/>
                <w:right w:val="nil"/>
                <w:between w:val="nil"/>
              </w:pBdr>
              <w:spacing w:after="0" w:line="240" w:lineRule="auto"/>
            </w:pPr>
            <w:r>
              <w:t>Diabetes complications</w:t>
            </w:r>
          </w:p>
          <w:p w14:paraId="1FBBE568" w14:textId="298A4870" w:rsidR="008008F6" w:rsidRDefault="008008F6" w:rsidP="008008F6">
            <w:pPr>
              <w:pStyle w:val="ListParagraph"/>
              <w:widowControl w:val="0"/>
              <w:numPr>
                <w:ilvl w:val="0"/>
                <w:numId w:val="14"/>
              </w:numPr>
              <w:pBdr>
                <w:top w:val="nil"/>
                <w:left w:val="nil"/>
                <w:bottom w:val="nil"/>
                <w:right w:val="nil"/>
                <w:between w:val="nil"/>
              </w:pBdr>
              <w:spacing w:after="0" w:line="240" w:lineRule="auto"/>
            </w:pPr>
            <w:r>
              <w:t>Insulin injection</w:t>
            </w:r>
          </w:p>
          <w:p w14:paraId="3909B253" w14:textId="73EBA12F" w:rsidR="008008F6" w:rsidRDefault="008008F6" w:rsidP="008008F6">
            <w:pPr>
              <w:pStyle w:val="ListParagraph"/>
              <w:widowControl w:val="0"/>
              <w:numPr>
                <w:ilvl w:val="0"/>
                <w:numId w:val="14"/>
              </w:numPr>
              <w:pBdr>
                <w:top w:val="nil"/>
                <w:left w:val="nil"/>
                <w:bottom w:val="nil"/>
                <w:right w:val="nil"/>
                <w:between w:val="nil"/>
              </w:pBdr>
              <w:spacing w:after="0" w:line="240" w:lineRule="auto"/>
            </w:pPr>
            <w:r>
              <w:t>Hypoglycemia</w:t>
            </w:r>
          </w:p>
          <w:p w14:paraId="319376BF" w14:textId="528D83CE" w:rsidR="008008F6" w:rsidRDefault="008008F6" w:rsidP="008008F6">
            <w:pPr>
              <w:pStyle w:val="ListParagraph"/>
              <w:widowControl w:val="0"/>
              <w:numPr>
                <w:ilvl w:val="0"/>
                <w:numId w:val="14"/>
              </w:numPr>
              <w:pBdr>
                <w:top w:val="nil"/>
                <w:left w:val="nil"/>
                <w:bottom w:val="nil"/>
                <w:right w:val="nil"/>
                <w:between w:val="nil"/>
              </w:pBdr>
              <w:spacing w:after="0" w:line="240" w:lineRule="auto"/>
            </w:pPr>
            <w:r>
              <w:t>Glycaemia</w:t>
            </w:r>
          </w:p>
          <w:p w14:paraId="29759448" w14:textId="3FF2A725" w:rsidR="008008F6" w:rsidRDefault="00EE1C53" w:rsidP="008008F6">
            <w:pPr>
              <w:pStyle w:val="ListParagraph"/>
              <w:widowControl w:val="0"/>
              <w:numPr>
                <w:ilvl w:val="0"/>
                <w:numId w:val="14"/>
              </w:numPr>
              <w:pBdr>
                <w:top w:val="nil"/>
                <w:left w:val="nil"/>
                <w:bottom w:val="nil"/>
                <w:right w:val="nil"/>
                <w:between w:val="nil"/>
              </w:pBdr>
              <w:spacing w:after="0" w:line="240" w:lineRule="auto"/>
            </w:pPr>
            <w:r>
              <w:t xml:space="preserve">Diet and Nutrition </w:t>
            </w:r>
          </w:p>
          <w:p w14:paraId="1383F817" w14:textId="6491F44C" w:rsidR="008008F6" w:rsidRDefault="008008F6" w:rsidP="008008F6">
            <w:pPr>
              <w:pStyle w:val="ListParagraph"/>
              <w:widowControl w:val="0"/>
              <w:numPr>
                <w:ilvl w:val="0"/>
                <w:numId w:val="14"/>
              </w:numPr>
              <w:pBdr>
                <w:top w:val="nil"/>
                <w:left w:val="nil"/>
                <w:bottom w:val="nil"/>
                <w:right w:val="nil"/>
                <w:between w:val="nil"/>
              </w:pBdr>
              <w:spacing w:after="0" w:line="240" w:lineRule="auto"/>
            </w:pPr>
            <w:r>
              <w:t>Exercise</w:t>
            </w:r>
          </w:p>
          <w:p w14:paraId="41FDD0F2" w14:textId="20F0FCCA" w:rsidR="00BF070A" w:rsidRDefault="00BF070A" w:rsidP="008008F6">
            <w:pPr>
              <w:pStyle w:val="ListParagraph"/>
              <w:widowControl w:val="0"/>
              <w:numPr>
                <w:ilvl w:val="0"/>
                <w:numId w:val="14"/>
              </w:numPr>
              <w:pBdr>
                <w:top w:val="nil"/>
                <w:left w:val="nil"/>
                <w:bottom w:val="nil"/>
                <w:right w:val="nil"/>
                <w:between w:val="nil"/>
              </w:pBdr>
              <w:spacing w:after="0" w:line="240" w:lineRule="auto"/>
            </w:pPr>
            <w:r>
              <w:t xml:space="preserve">Client knowledge </w:t>
            </w:r>
          </w:p>
          <w:p w14:paraId="2190776F" w14:textId="77777777" w:rsidR="008008F6" w:rsidRDefault="008008F6" w:rsidP="00BF070A">
            <w:pPr>
              <w:pStyle w:val="ListParagraph"/>
              <w:widowControl w:val="0"/>
              <w:pBdr>
                <w:top w:val="nil"/>
                <w:left w:val="nil"/>
                <w:bottom w:val="nil"/>
                <w:right w:val="nil"/>
                <w:between w:val="nil"/>
              </w:pBdr>
              <w:spacing w:after="0" w:line="240" w:lineRule="auto"/>
            </w:pPr>
          </w:p>
          <w:p w14:paraId="64A89D67" w14:textId="77777777" w:rsidR="003A1F85" w:rsidRDefault="003A1F85">
            <w:pPr>
              <w:widowControl w:val="0"/>
              <w:pBdr>
                <w:top w:val="nil"/>
                <w:left w:val="nil"/>
                <w:bottom w:val="nil"/>
                <w:right w:val="nil"/>
                <w:between w:val="nil"/>
              </w:pBdr>
              <w:spacing w:after="0" w:line="240" w:lineRule="auto"/>
            </w:pPr>
          </w:p>
          <w:p w14:paraId="05E4B4AC" w14:textId="77777777" w:rsidR="00F135DD" w:rsidRDefault="00F135DD">
            <w:pPr>
              <w:widowControl w:val="0"/>
              <w:pBdr>
                <w:top w:val="nil"/>
                <w:left w:val="nil"/>
                <w:bottom w:val="nil"/>
                <w:right w:val="nil"/>
                <w:between w:val="nil"/>
              </w:pBdr>
              <w:spacing w:after="0" w:line="240" w:lineRule="auto"/>
            </w:pPr>
          </w:p>
          <w:p w14:paraId="05E4B4AD" w14:textId="77777777" w:rsidR="00F135DD" w:rsidRDefault="00F135DD">
            <w:pPr>
              <w:widowControl w:val="0"/>
              <w:pBdr>
                <w:top w:val="nil"/>
                <w:left w:val="nil"/>
                <w:bottom w:val="nil"/>
                <w:right w:val="nil"/>
                <w:between w:val="nil"/>
              </w:pBdr>
              <w:spacing w:after="0" w:line="240" w:lineRule="auto"/>
            </w:pPr>
          </w:p>
          <w:p w14:paraId="05E4B4AE" w14:textId="77777777" w:rsidR="00F135DD" w:rsidRDefault="00F135DD">
            <w:pPr>
              <w:widowControl w:val="0"/>
              <w:pBdr>
                <w:top w:val="nil"/>
                <w:left w:val="nil"/>
                <w:bottom w:val="nil"/>
                <w:right w:val="nil"/>
                <w:between w:val="nil"/>
              </w:pBdr>
              <w:spacing w:after="0" w:line="240" w:lineRule="auto"/>
            </w:pPr>
          </w:p>
          <w:p w14:paraId="05E4B4AF" w14:textId="77777777" w:rsidR="00F135DD" w:rsidRDefault="00F135DD">
            <w:pPr>
              <w:widowControl w:val="0"/>
              <w:pBdr>
                <w:top w:val="nil"/>
                <w:left w:val="nil"/>
                <w:bottom w:val="nil"/>
                <w:right w:val="nil"/>
                <w:between w:val="nil"/>
              </w:pBdr>
              <w:spacing w:after="0" w:line="240" w:lineRule="auto"/>
            </w:pPr>
          </w:p>
          <w:p w14:paraId="05E4B4B0" w14:textId="77777777" w:rsidR="00F135DD" w:rsidRDefault="00F135DD">
            <w:pPr>
              <w:widowControl w:val="0"/>
              <w:pBdr>
                <w:top w:val="nil"/>
                <w:left w:val="nil"/>
                <w:bottom w:val="nil"/>
                <w:right w:val="nil"/>
                <w:between w:val="nil"/>
              </w:pBdr>
              <w:spacing w:after="0" w:line="240" w:lineRule="auto"/>
            </w:pPr>
          </w:p>
          <w:p w14:paraId="581E8DD9" w14:textId="77777777" w:rsidR="00F135DD" w:rsidRDefault="00230BE1">
            <w:pPr>
              <w:widowControl w:val="0"/>
              <w:pBdr>
                <w:top w:val="nil"/>
                <w:left w:val="nil"/>
                <w:bottom w:val="nil"/>
                <w:right w:val="nil"/>
                <w:between w:val="nil"/>
              </w:pBdr>
              <w:spacing w:after="0" w:line="240" w:lineRule="auto"/>
            </w:pPr>
            <w:r>
              <w:lastRenderedPageBreak/>
              <w:t>Exemplar(s):</w:t>
            </w:r>
          </w:p>
          <w:p w14:paraId="2734AE14" w14:textId="77777777" w:rsidR="00BF070A" w:rsidRDefault="00BF070A">
            <w:pPr>
              <w:widowControl w:val="0"/>
              <w:pBdr>
                <w:top w:val="nil"/>
                <w:left w:val="nil"/>
                <w:bottom w:val="nil"/>
                <w:right w:val="nil"/>
                <w:between w:val="nil"/>
              </w:pBdr>
              <w:spacing w:after="0" w:line="240" w:lineRule="auto"/>
            </w:pPr>
          </w:p>
          <w:p w14:paraId="0DD0BEC2" w14:textId="77777777" w:rsidR="00BF070A" w:rsidRDefault="003B08B8">
            <w:pPr>
              <w:widowControl w:val="0"/>
              <w:pBdr>
                <w:top w:val="nil"/>
                <w:left w:val="nil"/>
                <w:bottom w:val="nil"/>
                <w:right w:val="nil"/>
                <w:between w:val="nil"/>
              </w:pBdr>
              <w:spacing w:after="0" w:line="240" w:lineRule="auto"/>
            </w:pPr>
            <w:r>
              <w:t>Cooper is a 24-year old man who visited my clinic last week with a small wound. He said the wound had failed to heal despite the medication. Cooper’</w:t>
            </w:r>
            <w:r w:rsidR="00D15F25">
              <w:t>s story was similar several young patients who have visited the facility in the recent past. Unfortunately, all the patients were diagnosed with either prediabetes or diabetes. It breaks my heart see more and more young people are developing chronic medical conditions.</w:t>
            </w:r>
          </w:p>
          <w:p w14:paraId="05E4B4B5" w14:textId="32D4B741" w:rsidR="00D15F25" w:rsidRDefault="00D15F25">
            <w:pPr>
              <w:widowControl w:val="0"/>
              <w:pBdr>
                <w:top w:val="nil"/>
                <w:left w:val="nil"/>
                <w:bottom w:val="nil"/>
                <w:right w:val="nil"/>
                <w:between w:val="nil"/>
              </w:pBdr>
              <w:spacing w:after="0" w:line="240" w:lineRule="auto"/>
            </w:pPr>
            <w:r>
              <w:t xml:space="preserve">I recommended type 2 diabetes </w:t>
            </w:r>
            <w:proofErr w:type="spellStart"/>
            <w:r>
              <w:t>A1C</w:t>
            </w:r>
            <w:proofErr w:type="spellEnd"/>
            <w:r>
              <w:t xml:space="preserve"> test for Cooper. Sadl</w:t>
            </w:r>
            <w:r w:rsidR="00A36BC5">
              <w:t xml:space="preserve">y, the result indicated that his blood sugar was above </w:t>
            </w:r>
            <w:r w:rsidR="00A36BC5" w:rsidRPr="00A36BC5">
              <w:t>200 mg/</w:t>
            </w:r>
            <w:proofErr w:type="spellStart"/>
            <w:r w:rsidR="00A36BC5" w:rsidRPr="00A36BC5">
              <w:t>dL</w:t>
            </w:r>
            <w:proofErr w:type="spellEnd"/>
            <w:r w:rsidR="00A36BC5" w:rsidRPr="00A36BC5">
              <w:t xml:space="preserve"> (11.1 </w:t>
            </w:r>
            <w:proofErr w:type="spellStart"/>
            <w:r w:rsidR="00A36BC5" w:rsidRPr="00A36BC5">
              <w:t>mmol</w:t>
            </w:r>
            <w:proofErr w:type="spellEnd"/>
            <w:r w:rsidR="00A36BC5" w:rsidRPr="00A36BC5">
              <w:t>/L)</w:t>
            </w:r>
            <w:r w:rsidR="00A36BC5">
              <w:t xml:space="preserve">. My goal now is to engage and guide on how to live healthy lifestyle and </w:t>
            </w:r>
            <w:r w:rsidR="003B4104">
              <w:t>minimize prospects of developing complications.</w:t>
            </w:r>
          </w:p>
        </w:tc>
        <w:tc>
          <w:tcPr>
            <w:tcW w:w="3240" w:type="dxa"/>
            <w:shd w:val="clear" w:color="auto" w:fill="auto"/>
            <w:tcMar>
              <w:top w:w="100" w:type="dxa"/>
              <w:left w:w="100" w:type="dxa"/>
              <w:bottom w:w="100" w:type="dxa"/>
              <w:right w:w="100" w:type="dxa"/>
            </w:tcMar>
          </w:tcPr>
          <w:p w14:paraId="4BEC9341" w14:textId="77777777" w:rsidR="00F135DD" w:rsidRDefault="00230BE1">
            <w:pPr>
              <w:widowControl w:val="0"/>
              <w:pBdr>
                <w:top w:val="nil"/>
                <w:left w:val="nil"/>
                <w:bottom w:val="nil"/>
                <w:right w:val="nil"/>
                <w:between w:val="nil"/>
              </w:pBdr>
              <w:spacing w:after="0" w:line="240" w:lineRule="auto"/>
            </w:pPr>
            <w:r>
              <w:lastRenderedPageBreak/>
              <w:t>Pathophysiology (In your own words):</w:t>
            </w:r>
          </w:p>
          <w:p w14:paraId="47F18CF0" w14:textId="77777777" w:rsidR="006850D2" w:rsidRDefault="006850D2">
            <w:pPr>
              <w:widowControl w:val="0"/>
              <w:pBdr>
                <w:top w:val="nil"/>
                <w:left w:val="nil"/>
                <w:bottom w:val="nil"/>
                <w:right w:val="nil"/>
                <w:between w:val="nil"/>
              </w:pBdr>
              <w:spacing w:after="0" w:line="240" w:lineRule="auto"/>
            </w:pPr>
          </w:p>
          <w:p w14:paraId="3067A532" w14:textId="77777777" w:rsidR="006850D2" w:rsidRDefault="006850D2">
            <w:pPr>
              <w:widowControl w:val="0"/>
              <w:pBdr>
                <w:top w:val="nil"/>
                <w:left w:val="nil"/>
                <w:bottom w:val="nil"/>
                <w:right w:val="nil"/>
                <w:between w:val="nil"/>
              </w:pBdr>
              <w:spacing w:after="0" w:line="240" w:lineRule="auto"/>
            </w:pPr>
            <w:r>
              <w:t xml:space="preserve">Diabetes is caused by insulin’s inability to break down body sugar. In Type 1 diabetes, the body lacks sufficient insulin to break down the blood sugar. In Type 2 diabetes, the insulin produced by the pancreas is resisted by the peripheral tissues. </w:t>
            </w:r>
          </w:p>
          <w:p w14:paraId="05E4B4B6" w14:textId="040B85D8" w:rsidR="006850D2" w:rsidRDefault="006850D2">
            <w:pPr>
              <w:widowControl w:val="0"/>
              <w:pBdr>
                <w:top w:val="nil"/>
                <w:left w:val="nil"/>
                <w:bottom w:val="nil"/>
                <w:right w:val="nil"/>
                <w:between w:val="nil"/>
              </w:pBdr>
              <w:spacing w:after="0" w:line="240" w:lineRule="auto"/>
            </w:pPr>
            <w:r>
              <w:t xml:space="preserve">The normal functioning of the body involves </w:t>
            </w:r>
            <w:r w:rsidR="00EB3004">
              <w:t xml:space="preserve">the brain stimulating the pancreas to release insulin which then breaks down the blood sugar. </w:t>
            </w:r>
            <w:r>
              <w:t xml:space="preserve"> </w:t>
            </w:r>
          </w:p>
        </w:tc>
        <w:tc>
          <w:tcPr>
            <w:tcW w:w="3240" w:type="dxa"/>
            <w:shd w:val="clear" w:color="auto" w:fill="auto"/>
            <w:tcMar>
              <w:top w:w="100" w:type="dxa"/>
              <w:left w:w="100" w:type="dxa"/>
              <w:bottom w:w="100" w:type="dxa"/>
              <w:right w:w="100" w:type="dxa"/>
            </w:tcMar>
          </w:tcPr>
          <w:p w14:paraId="093695BA" w14:textId="77777777" w:rsidR="00F135DD" w:rsidRDefault="00230BE1">
            <w:pPr>
              <w:widowControl w:val="0"/>
              <w:pBdr>
                <w:top w:val="nil"/>
                <w:left w:val="nil"/>
                <w:bottom w:val="nil"/>
                <w:right w:val="nil"/>
                <w:between w:val="nil"/>
              </w:pBdr>
              <w:spacing w:after="0" w:line="240" w:lineRule="auto"/>
            </w:pPr>
            <w:r>
              <w:t>Complications/Potential Complications (Physiologic Adaptation(s)/Reduction of Risk Potential):</w:t>
            </w:r>
          </w:p>
          <w:p w14:paraId="3DE3FE93" w14:textId="77777777" w:rsidR="006767B4" w:rsidRDefault="006767B4" w:rsidP="006767B4">
            <w:pPr>
              <w:pStyle w:val="ListParagraph"/>
              <w:widowControl w:val="0"/>
              <w:numPr>
                <w:ilvl w:val="0"/>
                <w:numId w:val="1"/>
              </w:numPr>
              <w:pBdr>
                <w:top w:val="nil"/>
                <w:left w:val="nil"/>
                <w:bottom w:val="nil"/>
                <w:right w:val="nil"/>
                <w:between w:val="nil"/>
              </w:pBdr>
              <w:spacing w:after="0" w:line="240" w:lineRule="auto"/>
            </w:pPr>
            <w:r>
              <w:t>Cardio vascular disease</w:t>
            </w:r>
          </w:p>
          <w:p w14:paraId="2EA56892" w14:textId="77777777" w:rsidR="006767B4" w:rsidRDefault="006767B4" w:rsidP="006767B4">
            <w:pPr>
              <w:pStyle w:val="ListParagraph"/>
              <w:widowControl w:val="0"/>
              <w:numPr>
                <w:ilvl w:val="0"/>
                <w:numId w:val="1"/>
              </w:numPr>
              <w:pBdr>
                <w:top w:val="nil"/>
                <w:left w:val="nil"/>
                <w:bottom w:val="nil"/>
                <w:right w:val="nil"/>
                <w:between w:val="nil"/>
              </w:pBdr>
              <w:spacing w:after="0" w:line="240" w:lineRule="auto"/>
            </w:pPr>
            <w:r>
              <w:t>Neuropathy</w:t>
            </w:r>
          </w:p>
          <w:p w14:paraId="6A94CD25" w14:textId="77777777" w:rsidR="006767B4" w:rsidRDefault="006767B4" w:rsidP="006767B4">
            <w:pPr>
              <w:pStyle w:val="ListParagraph"/>
              <w:widowControl w:val="0"/>
              <w:numPr>
                <w:ilvl w:val="0"/>
                <w:numId w:val="1"/>
              </w:numPr>
              <w:pBdr>
                <w:top w:val="nil"/>
                <w:left w:val="nil"/>
                <w:bottom w:val="nil"/>
                <w:right w:val="nil"/>
                <w:between w:val="nil"/>
              </w:pBdr>
              <w:spacing w:after="0" w:line="240" w:lineRule="auto"/>
            </w:pPr>
            <w:r>
              <w:t>Nephropathy</w:t>
            </w:r>
          </w:p>
          <w:p w14:paraId="3D11E8B7" w14:textId="77777777" w:rsidR="006767B4" w:rsidRDefault="006767B4" w:rsidP="006767B4">
            <w:pPr>
              <w:pStyle w:val="ListParagraph"/>
              <w:widowControl w:val="0"/>
              <w:numPr>
                <w:ilvl w:val="0"/>
                <w:numId w:val="1"/>
              </w:numPr>
              <w:pBdr>
                <w:top w:val="nil"/>
                <w:left w:val="nil"/>
                <w:bottom w:val="nil"/>
                <w:right w:val="nil"/>
                <w:between w:val="nil"/>
              </w:pBdr>
              <w:spacing w:after="0" w:line="240" w:lineRule="auto"/>
            </w:pPr>
            <w:r>
              <w:t>Eye damage</w:t>
            </w:r>
          </w:p>
          <w:p w14:paraId="2C0B6B34" w14:textId="2379F280" w:rsidR="006767B4" w:rsidRDefault="006767B4" w:rsidP="006767B4">
            <w:pPr>
              <w:pStyle w:val="ListParagraph"/>
              <w:widowControl w:val="0"/>
              <w:numPr>
                <w:ilvl w:val="0"/>
                <w:numId w:val="1"/>
              </w:numPr>
              <w:pBdr>
                <w:top w:val="nil"/>
                <w:left w:val="nil"/>
                <w:bottom w:val="nil"/>
                <w:right w:val="nil"/>
                <w:between w:val="nil"/>
              </w:pBdr>
              <w:spacing w:after="0" w:line="240" w:lineRule="auto"/>
            </w:pPr>
            <w:r>
              <w:t>Hearing impairment</w:t>
            </w:r>
          </w:p>
          <w:p w14:paraId="1858E96D" w14:textId="55F7105C" w:rsidR="006767B4" w:rsidRDefault="006767B4" w:rsidP="006767B4">
            <w:pPr>
              <w:pStyle w:val="ListParagraph"/>
              <w:widowControl w:val="0"/>
              <w:numPr>
                <w:ilvl w:val="0"/>
                <w:numId w:val="1"/>
              </w:numPr>
              <w:pBdr>
                <w:top w:val="nil"/>
                <w:left w:val="nil"/>
                <w:bottom w:val="nil"/>
                <w:right w:val="nil"/>
                <w:between w:val="nil"/>
              </w:pBdr>
              <w:spacing w:after="0" w:line="240" w:lineRule="auto"/>
            </w:pPr>
            <w:r>
              <w:t>Vulnerability to skin conditions</w:t>
            </w:r>
          </w:p>
          <w:p w14:paraId="05E4B4B7" w14:textId="023B85B3" w:rsidR="009506CD" w:rsidRDefault="009506CD" w:rsidP="006767B4">
            <w:pPr>
              <w:pStyle w:val="ListParagraph"/>
              <w:widowControl w:val="0"/>
              <w:pBdr>
                <w:top w:val="nil"/>
                <w:left w:val="nil"/>
                <w:bottom w:val="nil"/>
                <w:right w:val="nil"/>
                <w:between w:val="nil"/>
              </w:pBdr>
              <w:spacing w:after="0" w:line="240" w:lineRule="auto"/>
            </w:pPr>
          </w:p>
        </w:tc>
        <w:tc>
          <w:tcPr>
            <w:tcW w:w="3240" w:type="dxa"/>
            <w:shd w:val="clear" w:color="auto" w:fill="auto"/>
            <w:tcMar>
              <w:top w:w="100" w:type="dxa"/>
              <w:left w:w="100" w:type="dxa"/>
              <w:bottom w:w="100" w:type="dxa"/>
              <w:right w:w="100" w:type="dxa"/>
            </w:tcMar>
          </w:tcPr>
          <w:p w14:paraId="391D6D10" w14:textId="77777777" w:rsidR="00F135DD" w:rsidRDefault="00230BE1">
            <w:pPr>
              <w:widowControl w:val="0"/>
              <w:pBdr>
                <w:top w:val="nil"/>
                <w:left w:val="nil"/>
                <w:bottom w:val="nil"/>
                <w:right w:val="nil"/>
                <w:between w:val="nil"/>
              </w:pBdr>
              <w:spacing w:after="0" w:line="240" w:lineRule="auto"/>
            </w:pPr>
            <w:r>
              <w:t>Psychosocial Concerns (Psychosocial Integrity):</w:t>
            </w:r>
          </w:p>
          <w:p w14:paraId="4D21CA55" w14:textId="77777777" w:rsidR="00D20FB8" w:rsidRDefault="00D20FB8" w:rsidP="00D20FB8">
            <w:pPr>
              <w:pStyle w:val="ListParagraph"/>
              <w:widowControl w:val="0"/>
              <w:numPr>
                <w:ilvl w:val="0"/>
                <w:numId w:val="2"/>
              </w:numPr>
              <w:pBdr>
                <w:top w:val="nil"/>
                <w:left w:val="nil"/>
                <w:bottom w:val="nil"/>
                <w:right w:val="nil"/>
                <w:between w:val="nil"/>
              </w:pBdr>
              <w:spacing w:after="0" w:line="240" w:lineRule="auto"/>
            </w:pPr>
            <w:r>
              <w:t>Stress</w:t>
            </w:r>
          </w:p>
          <w:p w14:paraId="1B7027A0" w14:textId="77777777" w:rsidR="00D20FB8" w:rsidRDefault="00D20FB8" w:rsidP="00D20FB8">
            <w:pPr>
              <w:pStyle w:val="ListParagraph"/>
              <w:widowControl w:val="0"/>
              <w:numPr>
                <w:ilvl w:val="0"/>
                <w:numId w:val="2"/>
              </w:numPr>
              <w:pBdr>
                <w:top w:val="nil"/>
                <w:left w:val="nil"/>
                <w:bottom w:val="nil"/>
                <w:right w:val="nil"/>
                <w:between w:val="nil"/>
              </w:pBdr>
              <w:spacing w:after="0" w:line="240" w:lineRule="auto"/>
            </w:pPr>
            <w:r>
              <w:t>Depression</w:t>
            </w:r>
          </w:p>
          <w:p w14:paraId="280CCD7A" w14:textId="77777777" w:rsidR="00D20FB8" w:rsidRDefault="00D20FB8" w:rsidP="00D20FB8">
            <w:pPr>
              <w:pStyle w:val="ListParagraph"/>
              <w:widowControl w:val="0"/>
              <w:numPr>
                <w:ilvl w:val="0"/>
                <w:numId w:val="2"/>
              </w:numPr>
              <w:pBdr>
                <w:top w:val="nil"/>
                <w:left w:val="nil"/>
                <w:bottom w:val="nil"/>
                <w:right w:val="nil"/>
                <w:between w:val="nil"/>
              </w:pBdr>
              <w:spacing w:after="0" w:line="240" w:lineRule="auto"/>
            </w:pPr>
            <w:r>
              <w:t>Anxiety</w:t>
            </w:r>
          </w:p>
          <w:p w14:paraId="6257FC70" w14:textId="77777777" w:rsidR="00D20FB8" w:rsidRDefault="00D20FB8" w:rsidP="00D20FB8">
            <w:pPr>
              <w:pStyle w:val="ListParagraph"/>
              <w:widowControl w:val="0"/>
              <w:numPr>
                <w:ilvl w:val="0"/>
                <w:numId w:val="2"/>
              </w:numPr>
              <w:pBdr>
                <w:top w:val="nil"/>
                <w:left w:val="nil"/>
                <w:bottom w:val="nil"/>
                <w:right w:val="nil"/>
                <w:between w:val="nil"/>
              </w:pBdr>
              <w:spacing w:after="0" w:line="240" w:lineRule="auto"/>
            </w:pPr>
            <w:r>
              <w:t>Fatigue</w:t>
            </w:r>
          </w:p>
          <w:p w14:paraId="05E4B4B8" w14:textId="682B5B3C" w:rsidR="00D20FB8" w:rsidRDefault="00D20FB8" w:rsidP="009F4493">
            <w:pPr>
              <w:pStyle w:val="ListParagraph"/>
              <w:widowControl w:val="0"/>
              <w:pBdr>
                <w:top w:val="nil"/>
                <w:left w:val="nil"/>
                <w:bottom w:val="nil"/>
                <w:right w:val="nil"/>
                <w:between w:val="nil"/>
              </w:pBdr>
              <w:spacing w:after="0" w:line="240" w:lineRule="auto"/>
            </w:pPr>
          </w:p>
        </w:tc>
      </w:tr>
    </w:tbl>
    <w:p w14:paraId="05E4B4BA" w14:textId="647C4740" w:rsidR="00F135DD" w:rsidRDefault="00F135DD">
      <w:bookmarkStart w:id="0" w:name="_2c9wtlevl4sp" w:colFirst="0" w:colLast="0"/>
      <w:bookmarkEnd w:id="0"/>
    </w:p>
    <w:tbl>
      <w:tblPr>
        <w:tblStyle w:val="3"/>
        <w:tblW w:w="12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8775"/>
      </w:tblGrid>
      <w:tr w:rsidR="00F135DD" w14:paraId="05E4B4BE" w14:textId="77777777" w:rsidTr="00762A14">
        <w:trPr>
          <w:trHeight w:val="1023"/>
        </w:trPr>
        <w:tc>
          <w:tcPr>
            <w:tcW w:w="4110" w:type="dxa"/>
            <w:shd w:val="clear" w:color="auto" w:fill="auto"/>
            <w:tcMar>
              <w:top w:w="100" w:type="dxa"/>
              <w:left w:w="100" w:type="dxa"/>
              <w:bottom w:w="100" w:type="dxa"/>
              <w:right w:w="100" w:type="dxa"/>
            </w:tcMar>
          </w:tcPr>
          <w:p w14:paraId="05E4B4BB" w14:textId="77777777" w:rsidR="00F135DD" w:rsidRDefault="00230BE1">
            <w:pPr>
              <w:widowControl w:val="0"/>
              <w:pBdr>
                <w:top w:val="nil"/>
                <w:left w:val="nil"/>
                <w:bottom w:val="nil"/>
                <w:right w:val="nil"/>
                <w:between w:val="nil"/>
              </w:pBdr>
              <w:spacing w:after="0" w:line="240" w:lineRule="auto"/>
            </w:pPr>
            <w:r>
              <w:lastRenderedPageBreak/>
              <w:t xml:space="preserve">Assessment (Physiological Adaptation) </w:t>
            </w:r>
          </w:p>
          <w:p w14:paraId="05E4B4BC" w14:textId="77777777" w:rsidR="00F135DD" w:rsidRDefault="00230BE1">
            <w:pPr>
              <w:widowControl w:val="0"/>
              <w:pBdr>
                <w:top w:val="nil"/>
                <w:left w:val="nil"/>
                <w:bottom w:val="nil"/>
                <w:right w:val="nil"/>
                <w:between w:val="nil"/>
              </w:pBdr>
              <w:spacing w:after="0" w:line="240" w:lineRule="auto"/>
            </w:pPr>
            <w:r>
              <w:t>**performed by the student</w:t>
            </w:r>
          </w:p>
        </w:tc>
        <w:tc>
          <w:tcPr>
            <w:tcW w:w="8775" w:type="dxa"/>
            <w:shd w:val="clear" w:color="auto" w:fill="auto"/>
            <w:tcMar>
              <w:top w:w="100" w:type="dxa"/>
              <w:left w:w="100" w:type="dxa"/>
              <w:bottom w:w="100" w:type="dxa"/>
              <w:right w:w="100" w:type="dxa"/>
            </w:tcMar>
          </w:tcPr>
          <w:p w14:paraId="20047F02" w14:textId="5D369159" w:rsidR="00F135DD" w:rsidRDefault="00A70B56">
            <w:pPr>
              <w:widowControl w:val="0"/>
              <w:pBdr>
                <w:top w:val="nil"/>
                <w:left w:val="nil"/>
                <w:bottom w:val="nil"/>
                <w:right w:val="nil"/>
                <w:between w:val="nil"/>
              </w:pBdr>
              <w:spacing w:after="0" w:line="240" w:lineRule="auto"/>
            </w:pPr>
            <w:r>
              <w:t>Glycemic Control- The assessment is appropriate for type 2</w:t>
            </w:r>
            <w:r w:rsidR="00550099">
              <w:t xml:space="preserve"> diabetes. It involves exercise, insulin application, and auto-monitoring of glycaemia.</w:t>
            </w:r>
          </w:p>
          <w:p w14:paraId="1172E8F0" w14:textId="62BACC96" w:rsidR="00550099" w:rsidRDefault="00550099">
            <w:pPr>
              <w:widowControl w:val="0"/>
              <w:pBdr>
                <w:top w:val="nil"/>
                <w:left w:val="nil"/>
                <w:bottom w:val="nil"/>
                <w:right w:val="nil"/>
                <w:between w:val="nil"/>
              </w:pBdr>
              <w:spacing w:after="0" w:line="240" w:lineRule="auto"/>
            </w:pPr>
            <w:r>
              <w:t xml:space="preserve">Nutrition is also essential part of the </w:t>
            </w:r>
            <w:r w:rsidR="005C7DEF">
              <w:t xml:space="preserve">physiological adaptation as individuals </w:t>
            </w:r>
            <w:r w:rsidR="000B64DE">
              <w:t>need to adopt diet with limited sugar.</w:t>
            </w:r>
          </w:p>
          <w:p w14:paraId="05E4B4BD" w14:textId="31C65054" w:rsidR="00550099" w:rsidRDefault="00550099">
            <w:pPr>
              <w:widowControl w:val="0"/>
              <w:pBdr>
                <w:top w:val="nil"/>
                <w:left w:val="nil"/>
                <w:bottom w:val="nil"/>
                <w:right w:val="nil"/>
                <w:between w:val="nil"/>
              </w:pBdr>
              <w:spacing w:after="0" w:line="240" w:lineRule="auto"/>
            </w:pPr>
          </w:p>
        </w:tc>
      </w:tr>
      <w:tr w:rsidR="00F135DD" w14:paraId="05E4B4C1" w14:textId="77777777" w:rsidTr="00762A14">
        <w:trPr>
          <w:trHeight w:val="870"/>
        </w:trPr>
        <w:tc>
          <w:tcPr>
            <w:tcW w:w="4110" w:type="dxa"/>
            <w:shd w:val="clear" w:color="auto" w:fill="auto"/>
            <w:tcMar>
              <w:top w:w="100" w:type="dxa"/>
              <w:left w:w="100" w:type="dxa"/>
              <w:bottom w:w="100" w:type="dxa"/>
              <w:right w:w="100" w:type="dxa"/>
            </w:tcMar>
          </w:tcPr>
          <w:p w14:paraId="05E4B4BF" w14:textId="6789370E" w:rsidR="00F135DD" w:rsidRDefault="00230BE1">
            <w:pPr>
              <w:widowControl w:val="0"/>
              <w:pBdr>
                <w:top w:val="nil"/>
                <w:left w:val="nil"/>
                <w:bottom w:val="nil"/>
                <w:right w:val="nil"/>
                <w:between w:val="nil"/>
              </w:pBdr>
              <w:spacing w:after="0" w:line="240" w:lineRule="auto"/>
            </w:pPr>
            <w:r>
              <w:t>Labs and  Diagnostics (Reduction of Risk Potential)</w:t>
            </w:r>
          </w:p>
        </w:tc>
        <w:tc>
          <w:tcPr>
            <w:tcW w:w="8775" w:type="dxa"/>
            <w:shd w:val="clear" w:color="auto" w:fill="auto"/>
            <w:tcMar>
              <w:top w:w="100" w:type="dxa"/>
              <w:left w:w="100" w:type="dxa"/>
              <w:bottom w:w="100" w:type="dxa"/>
              <w:right w:w="100" w:type="dxa"/>
            </w:tcMar>
          </w:tcPr>
          <w:p w14:paraId="5C8F3F52" w14:textId="77777777" w:rsidR="00F135DD" w:rsidRDefault="00BC00E3">
            <w:pPr>
              <w:widowControl w:val="0"/>
              <w:pBdr>
                <w:top w:val="nil"/>
                <w:left w:val="nil"/>
                <w:bottom w:val="nil"/>
                <w:right w:val="nil"/>
                <w:between w:val="nil"/>
              </w:pBdr>
              <w:spacing w:after="0" w:line="240" w:lineRule="auto"/>
            </w:pPr>
            <w:proofErr w:type="spellStart"/>
            <w:r>
              <w:t>A1C</w:t>
            </w:r>
            <w:proofErr w:type="spellEnd"/>
            <w:r>
              <w:t xml:space="preserve"> test is the </w:t>
            </w:r>
            <w:r w:rsidR="00196A29">
              <w:t xml:space="preserve">most effective lab diagnosis </w:t>
            </w:r>
            <w:r>
              <w:t xml:space="preserve">for diabetes. CDC notes that </w:t>
            </w:r>
            <w:proofErr w:type="spellStart"/>
            <w:r>
              <w:t>A1C</w:t>
            </w:r>
            <w:proofErr w:type="spellEnd"/>
            <w:r>
              <w:t xml:space="preserve"> below 5.7 percent indicates normal sugar level, 5.7-6.4 shows prediabetes, and 6.5 percent and above indicates diabetes. </w:t>
            </w:r>
          </w:p>
          <w:p w14:paraId="05E4B4C0" w14:textId="2B51A650" w:rsidR="00FC3210" w:rsidRDefault="00FC3210">
            <w:pPr>
              <w:widowControl w:val="0"/>
              <w:pBdr>
                <w:top w:val="nil"/>
                <w:left w:val="nil"/>
                <w:bottom w:val="nil"/>
                <w:right w:val="nil"/>
                <w:between w:val="nil"/>
              </w:pBdr>
              <w:spacing w:after="0" w:line="240" w:lineRule="auto"/>
            </w:pPr>
            <w:r>
              <w:t xml:space="preserve">Glucose tolerance test is also </w:t>
            </w:r>
            <w:r w:rsidR="008E2264">
              <w:t xml:space="preserve">a viable option for lab test to establish diabetes. CDC notes that </w:t>
            </w:r>
            <w:r w:rsidR="00ED78B0">
              <w:t xml:space="preserve">a result of </w:t>
            </w:r>
            <w:r w:rsidR="008E2264" w:rsidRPr="008E2264">
              <w:t>200 mg/</w:t>
            </w:r>
            <w:proofErr w:type="spellStart"/>
            <w:r w:rsidR="008E2264" w:rsidRPr="008E2264">
              <w:t>dL</w:t>
            </w:r>
            <w:proofErr w:type="spellEnd"/>
            <w:r w:rsidR="00ED78B0">
              <w:t xml:space="preserve"> or above after 2 hours of consuming sugary drink indicates one has diabetes. </w:t>
            </w:r>
          </w:p>
        </w:tc>
      </w:tr>
      <w:tr w:rsidR="00F135DD" w14:paraId="05E4B4C5" w14:textId="77777777" w:rsidTr="00762A14">
        <w:trPr>
          <w:trHeight w:val="933"/>
        </w:trPr>
        <w:tc>
          <w:tcPr>
            <w:tcW w:w="4110" w:type="dxa"/>
            <w:shd w:val="clear" w:color="auto" w:fill="auto"/>
            <w:tcMar>
              <w:top w:w="100" w:type="dxa"/>
              <w:left w:w="100" w:type="dxa"/>
              <w:bottom w:w="100" w:type="dxa"/>
              <w:right w:w="100" w:type="dxa"/>
            </w:tcMar>
          </w:tcPr>
          <w:p w14:paraId="05E4B4C2" w14:textId="2F69D211" w:rsidR="00F135DD" w:rsidRDefault="00230BE1">
            <w:pPr>
              <w:widowControl w:val="0"/>
              <w:pBdr>
                <w:top w:val="nil"/>
                <w:left w:val="nil"/>
                <w:bottom w:val="nil"/>
                <w:right w:val="nil"/>
                <w:between w:val="nil"/>
              </w:pBdr>
              <w:spacing w:after="0" w:line="240" w:lineRule="auto"/>
            </w:pPr>
            <w:r>
              <w:t>Planning and Goals (short term and long term</w:t>
            </w:r>
            <w:r w:rsidR="00F96874">
              <w:t xml:space="preserve"> goals</w:t>
            </w:r>
            <w:r>
              <w:t>)</w:t>
            </w:r>
          </w:p>
          <w:p w14:paraId="05E4B4C3" w14:textId="661CC084" w:rsidR="00F135DD" w:rsidRDefault="00230BE1">
            <w:pPr>
              <w:widowControl w:val="0"/>
              <w:pBdr>
                <w:top w:val="nil"/>
                <w:left w:val="nil"/>
                <w:bottom w:val="nil"/>
                <w:right w:val="nil"/>
                <w:between w:val="nil"/>
              </w:pBdr>
              <w:spacing w:after="0" w:line="240" w:lineRule="auto"/>
            </w:pPr>
            <w:r>
              <w:t xml:space="preserve">**Actual priority problems with prioritized goals </w:t>
            </w:r>
          </w:p>
        </w:tc>
        <w:tc>
          <w:tcPr>
            <w:tcW w:w="8775" w:type="dxa"/>
            <w:shd w:val="clear" w:color="auto" w:fill="auto"/>
            <w:tcMar>
              <w:top w:w="100" w:type="dxa"/>
              <w:left w:w="100" w:type="dxa"/>
              <w:bottom w:w="100" w:type="dxa"/>
              <w:right w:w="100" w:type="dxa"/>
            </w:tcMar>
          </w:tcPr>
          <w:p w14:paraId="48294C88" w14:textId="67193C53" w:rsidR="00F135DD" w:rsidRDefault="00736283" w:rsidP="0069598A">
            <w:pPr>
              <w:pStyle w:val="ListParagraph"/>
              <w:widowControl w:val="0"/>
              <w:numPr>
                <w:ilvl w:val="0"/>
                <w:numId w:val="3"/>
              </w:numPr>
              <w:pBdr>
                <w:top w:val="nil"/>
                <w:left w:val="nil"/>
                <w:bottom w:val="nil"/>
                <w:right w:val="nil"/>
                <w:between w:val="nil"/>
              </w:pBdr>
              <w:spacing w:after="0" w:line="240" w:lineRule="auto"/>
            </w:pPr>
            <w:r>
              <w:t xml:space="preserve">The short-term goal for the treatment is to guide the client to adopt ne nutritional behavior that minimize the progression of the </w:t>
            </w:r>
            <w:r w:rsidR="0069598A">
              <w:t>condition.</w:t>
            </w:r>
          </w:p>
          <w:p w14:paraId="6936DC7E" w14:textId="77777777" w:rsidR="0069598A" w:rsidRDefault="0069598A" w:rsidP="0069598A">
            <w:pPr>
              <w:pStyle w:val="ListParagraph"/>
              <w:widowControl w:val="0"/>
              <w:numPr>
                <w:ilvl w:val="0"/>
                <w:numId w:val="3"/>
              </w:numPr>
              <w:pBdr>
                <w:top w:val="nil"/>
                <w:left w:val="nil"/>
                <w:bottom w:val="nil"/>
                <w:right w:val="nil"/>
                <w:between w:val="nil"/>
              </w:pBdr>
              <w:spacing w:after="0" w:line="240" w:lineRule="auto"/>
            </w:pPr>
            <w:r>
              <w:t>The long-term goal is to prevent acute decomposition.</w:t>
            </w:r>
          </w:p>
          <w:p w14:paraId="4E59EA03" w14:textId="578B0AD1" w:rsidR="003948A9" w:rsidRDefault="003948A9" w:rsidP="0069598A">
            <w:pPr>
              <w:pStyle w:val="ListParagraph"/>
              <w:widowControl w:val="0"/>
              <w:numPr>
                <w:ilvl w:val="0"/>
                <w:numId w:val="3"/>
              </w:numPr>
              <w:pBdr>
                <w:top w:val="nil"/>
                <w:left w:val="nil"/>
                <w:bottom w:val="nil"/>
                <w:right w:val="nil"/>
                <w:between w:val="nil"/>
              </w:pBdr>
              <w:spacing w:after="0" w:line="240" w:lineRule="auto"/>
            </w:pPr>
            <w:r>
              <w:t>The second long-term goal for the diabetes management is to reduce the prospects</w:t>
            </w:r>
            <w:r w:rsidR="0082578A">
              <w:t xml:space="preserve"> of microvascular complications such as nephropathy and retinopathy. </w:t>
            </w:r>
          </w:p>
          <w:p w14:paraId="05E4B4C4" w14:textId="64AD58DC" w:rsidR="0069598A" w:rsidRDefault="0069598A">
            <w:pPr>
              <w:widowControl w:val="0"/>
              <w:pBdr>
                <w:top w:val="nil"/>
                <w:left w:val="nil"/>
                <w:bottom w:val="nil"/>
                <w:right w:val="nil"/>
                <w:between w:val="nil"/>
              </w:pBdr>
              <w:spacing w:after="0" w:line="240" w:lineRule="auto"/>
            </w:pPr>
          </w:p>
        </w:tc>
      </w:tr>
      <w:tr w:rsidR="00F135DD" w14:paraId="05E4B4C9" w14:textId="77777777" w:rsidTr="00762A14">
        <w:trPr>
          <w:trHeight w:val="1086"/>
        </w:trPr>
        <w:tc>
          <w:tcPr>
            <w:tcW w:w="4110" w:type="dxa"/>
            <w:shd w:val="clear" w:color="auto" w:fill="auto"/>
            <w:tcMar>
              <w:top w:w="100" w:type="dxa"/>
              <w:left w:w="100" w:type="dxa"/>
              <w:bottom w:w="100" w:type="dxa"/>
              <w:right w:w="100" w:type="dxa"/>
            </w:tcMar>
          </w:tcPr>
          <w:p w14:paraId="05E4B4C6" w14:textId="78B5AF2D" w:rsidR="00F135DD" w:rsidRDefault="00230BE1">
            <w:pPr>
              <w:widowControl w:val="0"/>
              <w:pBdr>
                <w:top w:val="nil"/>
                <w:left w:val="nil"/>
                <w:bottom w:val="nil"/>
                <w:right w:val="nil"/>
                <w:between w:val="nil"/>
              </w:pBdr>
              <w:spacing w:after="0" w:line="240" w:lineRule="auto"/>
            </w:pPr>
            <w:r>
              <w:t>Nursing Interventions (Basic Care and Comfort, Safety and Infection Control)</w:t>
            </w:r>
          </w:p>
          <w:p w14:paraId="05E4B4C7" w14:textId="77777777" w:rsidR="00F135DD" w:rsidRDefault="00230BE1">
            <w:pPr>
              <w:widowControl w:val="0"/>
              <w:pBdr>
                <w:top w:val="nil"/>
                <w:left w:val="nil"/>
                <w:bottom w:val="nil"/>
                <w:right w:val="nil"/>
                <w:between w:val="nil"/>
              </w:pBdr>
              <w:spacing w:after="0" w:line="240" w:lineRule="auto"/>
            </w:pPr>
            <w:r>
              <w:t>**What did the student/nurse perform throughout the day</w:t>
            </w:r>
          </w:p>
        </w:tc>
        <w:tc>
          <w:tcPr>
            <w:tcW w:w="8775" w:type="dxa"/>
            <w:shd w:val="clear" w:color="auto" w:fill="auto"/>
            <w:tcMar>
              <w:top w:w="100" w:type="dxa"/>
              <w:left w:w="100" w:type="dxa"/>
              <w:bottom w:w="100" w:type="dxa"/>
              <w:right w:w="100" w:type="dxa"/>
            </w:tcMar>
          </w:tcPr>
          <w:p w14:paraId="79F2896C" w14:textId="77777777" w:rsidR="00F135DD" w:rsidRDefault="00FC12FE" w:rsidP="00FC12FE">
            <w:pPr>
              <w:pStyle w:val="ListParagraph"/>
              <w:widowControl w:val="0"/>
              <w:numPr>
                <w:ilvl w:val="0"/>
                <w:numId w:val="4"/>
              </w:numPr>
              <w:pBdr>
                <w:top w:val="nil"/>
                <w:left w:val="nil"/>
                <w:bottom w:val="nil"/>
                <w:right w:val="nil"/>
                <w:between w:val="nil"/>
              </w:pBdr>
              <w:spacing w:after="0" w:line="240" w:lineRule="auto"/>
            </w:pPr>
            <w:r>
              <w:t>Educating the patients on how to monitor blood sugar at home.</w:t>
            </w:r>
          </w:p>
          <w:p w14:paraId="70CCE37C" w14:textId="77777777" w:rsidR="00FC12FE" w:rsidRDefault="00FC12FE" w:rsidP="00FC12FE">
            <w:pPr>
              <w:pStyle w:val="ListParagraph"/>
              <w:widowControl w:val="0"/>
              <w:numPr>
                <w:ilvl w:val="0"/>
                <w:numId w:val="4"/>
              </w:numPr>
              <w:pBdr>
                <w:top w:val="nil"/>
                <w:left w:val="nil"/>
                <w:bottom w:val="nil"/>
                <w:right w:val="nil"/>
                <w:between w:val="nil"/>
              </w:pBdr>
              <w:spacing w:after="0" w:line="240" w:lineRule="auto"/>
            </w:pPr>
            <w:r>
              <w:t>Undertaking regular checks on injection sites.</w:t>
            </w:r>
          </w:p>
          <w:p w14:paraId="1B45441A" w14:textId="77777777" w:rsidR="00FC12FE" w:rsidRDefault="00FC12FE" w:rsidP="00FC12FE">
            <w:pPr>
              <w:pStyle w:val="ListParagraph"/>
              <w:widowControl w:val="0"/>
              <w:numPr>
                <w:ilvl w:val="0"/>
                <w:numId w:val="4"/>
              </w:numPr>
              <w:pBdr>
                <w:top w:val="nil"/>
                <w:left w:val="nil"/>
                <w:bottom w:val="nil"/>
                <w:right w:val="nil"/>
                <w:between w:val="nil"/>
              </w:pBdr>
              <w:spacing w:after="0" w:line="240" w:lineRule="auto"/>
            </w:pPr>
            <w:r>
              <w:t>Checking insulin viability</w:t>
            </w:r>
          </w:p>
          <w:p w14:paraId="7AC8CE5A" w14:textId="77777777" w:rsidR="00FC12FE" w:rsidRDefault="00FC12FE" w:rsidP="00FC12FE">
            <w:pPr>
              <w:pStyle w:val="ListParagraph"/>
              <w:widowControl w:val="0"/>
              <w:numPr>
                <w:ilvl w:val="0"/>
                <w:numId w:val="4"/>
              </w:numPr>
              <w:pBdr>
                <w:top w:val="nil"/>
                <w:left w:val="nil"/>
                <w:bottom w:val="nil"/>
                <w:right w:val="nil"/>
                <w:between w:val="nil"/>
              </w:pBdr>
              <w:spacing w:after="0" w:line="240" w:lineRule="auto"/>
            </w:pPr>
            <w:r>
              <w:t>Reviewing the type of insulin used by the patient.</w:t>
            </w:r>
          </w:p>
          <w:p w14:paraId="05E4B4C8" w14:textId="010368C3" w:rsidR="00FC12FE" w:rsidRDefault="00FC12FE" w:rsidP="00FC12FE">
            <w:pPr>
              <w:pStyle w:val="ListParagraph"/>
              <w:widowControl w:val="0"/>
              <w:numPr>
                <w:ilvl w:val="0"/>
                <w:numId w:val="4"/>
              </w:numPr>
              <w:pBdr>
                <w:top w:val="nil"/>
                <w:left w:val="nil"/>
                <w:bottom w:val="nil"/>
                <w:right w:val="nil"/>
                <w:between w:val="nil"/>
              </w:pBdr>
              <w:spacing w:after="0" w:line="240" w:lineRule="auto"/>
            </w:pPr>
            <w:r>
              <w:t xml:space="preserve">Discuss the antidiabetic medications </w:t>
            </w:r>
            <w:r w:rsidR="00120E48">
              <w:t xml:space="preserve">with the client. </w:t>
            </w:r>
          </w:p>
        </w:tc>
      </w:tr>
      <w:tr w:rsidR="00F135DD" w14:paraId="05E4B4CC" w14:textId="77777777" w:rsidTr="00762A14">
        <w:trPr>
          <w:trHeight w:val="501"/>
        </w:trPr>
        <w:tc>
          <w:tcPr>
            <w:tcW w:w="4110" w:type="dxa"/>
            <w:shd w:val="clear" w:color="auto" w:fill="auto"/>
            <w:tcMar>
              <w:top w:w="100" w:type="dxa"/>
              <w:left w:w="100" w:type="dxa"/>
              <w:bottom w:w="100" w:type="dxa"/>
              <w:right w:w="100" w:type="dxa"/>
            </w:tcMar>
          </w:tcPr>
          <w:p w14:paraId="05E4B4CA" w14:textId="04A139A7" w:rsidR="00F135DD" w:rsidRDefault="00230BE1">
            <w:pPr>
              <w:widowControl w:val="0"/>
              <w:pBdr>
                <w:top w:val="nil"/>
                <w:left w:val="nil"/>
                <w:bottom w:val="nil"/>
                <w:right w:val="nil"/>
                <w:between w:val="nil"/>
              </w:pBdr>
              <w:spacing w:after="0" w:line="240" w:lineRule="auto"/>
            </w:pPr>
            <w:r>
              <w:t>Evaluation of Interventions</w:t>
            </w:r>
          </w:p>
        </w:tc>
        <w:tc>
          <w:tcPr>
            <w:tcW w:w="8775" w:type="dxa"/>
            <w:shd w:val="clear" w:color="auto" w:fill="auto"/>
            <w:tcMar>
              <w:top w:w="100" w:type="dxa"/>
              <w:left w:w="100" w:type="dxa"/>
              <w:bottom w:w="100" w:type="dxa"/>
              <w:right w:w="100" w:type="dxa"/>
            </w:tcMar>
          </w:tcPr>
          <w:p w14:paraId="030358D6" w14:textId="77777777" w:rsidR="00F135DD" w:rsidRDefault="00845575" w:rsidP="00845575">
            <w:pPr>
              <w:pStyle w:val="ListParagraph"/>
              <w:widowControl w:val="0"/>
              <w:numPr>
                <w:ilvl w:val="0"/>
                <w:numId w:val="5"/>
              </w:numPr>
              <w:pBdr>
                <w:top w:val="nil"/>
                <w:left w:val="nil"/>
                <w:bottom w:val="nil"/>
                <w:right w:val="nil"/>
                <w:between w:val="nil"/>
              </w:pBdr>
              <w:spacing w:after="0" w:line="240" w:lineRule="auto"/>
            </w:pPr>
            <w:r>
              <w:t>Evaluate the client’s blood sugar level.</w:t>
            </w:r>
          </w:p>
          <w:p w14:paraId="57A4AB43" w14:textId="77777777" w:rsidR="00845575" w:rsidRDefault="00845575" w:rsidP="00845575">
            <w:pPr>
              <w:pStyle w:val="ListParagraph"/>
              <w:widowControl w:val="0"/>
              <w:numPr>
                <w:ilvl w:val="0"/>
                <w:numId w:val="5"/>
              </w:numPr>
              <w:pBdr>
                <w:top w:val="nil"/>
                <w:left w:val="nil"/>
                <w:bottom w:val="nil"/>
                <w:right w:val="nil"/>
                <w:between w:val="nil"/>
              </w:pBdr>
              <w:spacing w:after="0" w:line="240" w:lineRule="auto"/>
            </w:pPr>
            <w:r>
              <w:t>Evaluate the patient’s knowledge on monitoring their blood sugar level.</w:t>
            </w:r>
          </w:p>
          <w:p w14:paraId="4AC425A5" w14:textId="77777777" w:rsidR="00845575" w:rsidRDefault="00D67EC4" w:rsidP="00845575">
            <w:pPr>
              <w:pStyle w:val="ListParagraph"/>
              <w:widowControl w:val="0"/>
              <w:numPr>
                <w:ilvl w:val="0"/>
                <w:numId w:val="5"/>
              </w:numPr>
              <w:pBdr>
                <w:top w:val="nil"/>
                <w:left w:val="nil"/>
                <w:bottom w:val="nil"/>
                <w:right w:val="nil"/>
                <w:between w:val="nil"/>
              </w:pBdr>
              <w:spacing w:after="0" w:line="240" w:lineRule="auto"/>
            </w:pPr>
            <w:r>
              <w:t>Identifying and preventing risks that can result in infection on the injection sites.</w:t>
            </w:r>
          </w:p>
          <w:p w14:paraId="05E4B4CB" w14:textId="46C4CB82" w:rsidR="00D67EC4" w:rsidRDefault="00495C3E" w:rsidP="00845575">
            <w:pPr>
              <w:pStyle w:val="ListParagraph"/>
              <w:widowControl w:val="0"/>
              <w:numPr>
                <w:ilvl w:val="0"/>
                <w:numId w:val="5"/>
              </w:numPr>
              <w:pBdr>
                <w:top w:val="nil"/>
                <w:left w:val="nil"/>
                <w:bottom w:val="nil"/>
                <w:right w:val="nil"/>
                <w:between w:val="nil"/>
              </w:pBdr>
              <w:spacing w:after="0" w:line="240" w:lineRule="auto"/>
            </w:pPr>
            <w:r>
              <w:t xml:space="preserve">Evaluate the timely healing of the wounds. </w:t>
            </w:r>
          </w:p>
        </w:tc>
      </w:tr>
    </w:tbl>
    <w:p w14:paraId="05E4B4CE" w14:textId="61E50F45" w:rsidR="00762A14" w:rsidRDefault="00762A14">
      <w:bookmarkStart w:id="1" w:name="_eji3ag7ewqec" w:colFirst="0" w:colLast="0"/>
      <w:bookmarkStart w:id="2" w:name="_otdr2i6qmy28" w:colFirst="0" w:colLast="0"/>
      <w:bookmarkEnd w:id="1"/>
      <w:bookmarkEnd w:id="2"/>
    </w:p>
    <w:p w14:paraId="2200DA8F" w14:textId="77777777" w:rsidR="00762A14" w:rsidRDefault="00762A14">
      <w:r>
        <w:lastRenderedPageBreak/>
        <w:br w:type="page"/>
      </w:r>
    </w:p>
    <w:p w14:paraId="18C687CB" w14:textId="77777777" w:rsidR="00F135DD" w:rsidRDefault="00F135DD"/>
    <w:tbl>
      <w:tblPr>
        <w:tblStyle w:val="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gridCol w:w="2160"/>
      </w:tblGrid>
      <w:tr w:rsidR="00F135DD" w14:paraId="05E4B4D5" w14:textId="77777777">
        <w:tc>
          <w:tcPr>
            <w:tcW w:w="2160" w:type="dxa"/>
            <w:shd w:val="clear" w:color="auto" w:fill="auto"/>
            <w:tcMar>
              <w:top w:w="100" w:type="dxa"/>
              <w:left w:w="100" w:type="dxa"/>
              <w:bottom w:w="100" w:type="dxa"/>
              <w:right w:w="100" w:type="dxa"/>
            </w:tcMar>
          </w:tcPr>
          <w:p w14:paraId="05E4B4CF" w14:textId="77777777" w:rsidR="00F135DD" w:rsidRDefault="00230BE1">
            <w:pPr>
              <w:widowControl w:val="0"/>
              <w:pBdr>
                <w:top w:val="nil"/>
                <w:left w:val="nil"/>
                <w:bottom w:val="nil"/>
                <w:right w:val="nil"/>
                <w:between w:val="nil"/>
              </w:pBdr>
              <w:spacing w:after="0" w:line="240" w:lineRule="auto"/>
            </w:pPr>
            <w:r>
              <w:t>Medication Name (Generic) and Drug class</w:t>
            </w:r>
          </w:p>
        </w:tc>
        <w:tc>
          <w:tcPr>
            <w:tcW w:w="2160" w:type="dxa"/>
            <w:shd w:val="clear" w:color="auto" w:fill="auto"/>
            <w:tcMar>
              <w:top w:w="100" w:type="dxa"/>
              <w:left w:w="100" w:type="dxa"/>
              <w:bottom w:w="100" w:type="dxa"/>
              <w:right w:w="100" w:type="dxa"/>
            </w:tcMar>
          </w:tcPr>
          <w:p w14:paraId="05E4B4D0" w14:textId="77777777" w:rsidR="00F135DD" w:rsidRDefault="00230BE1">
            <w:pPr>
              <w:widowControl w:val="0"/>
              <w:pBdr>
                <w:top w:val="nil"/>
                <w:left w:val="nil"/>
                <w:bottom w:val="nil"/>
                <w:right w:val="nil"/>
                <w:between w:val="nil"/>
              </w:pBdr>
              <w:spacing w:after="0" w:line="240" w:lineRule="auto"/>
            </w:pPr>
            <w:r w:rsidRPr="00264B5C">
              <w:rPr>
                <w:b/>
                <w:bCs/>
                <w:u w:val="single"/>
              </w:rPr>
              <w:t>Patient’s</w:t>
            </w:r>
            <w:r>
              <w:t xml:space="preserve"> Dose, Route, and Frequency</w:t>
            </w:r>
          </w:p>
        </w:tc>
        <w:tc>
          <w:tcPr>
            <w:tcW w:w="2160" w:type="dxa"/>
            <w:shd w:val="clear" w:color="auto" w:fill="auto"/>
            <w:tcMar>
              <w:top w:w="100" w:type="dxa"/>
              <w:left w:w="100" w:type="dxa"/>
              <w:bottom w:w="100" w:type="dxa"/>
              <w:right w:w="100" w:type="dxa"/>
            </w:tcMar>
          </w:tcPr>
          <w:p w14:paraId="05E4B4D1" w14:textId="54A28AB3" w:rsidR="00F135DD" w:rsidRDefault="00230BE1">
            <w:pPr>
              <w:widowControl w:val="0"/>
              <w:pBdr>
                <w:top w:val="nil"/>
                <w:left w:val="nil"/>
                <w:bottom w:val="nil"/>
                <w:right w:val="nil"/>
                <w:between w:val="nil"/>
              </w:pBdr>
              <w:spacing w:after="0" w:line="240" w:lineRule="auto"/>
            </w:pPr>
            <w:r>
              <w:t>Why is</w:t>
            </w:r>
            <w:r w:rsidR="00264B5C">
              <w:t xml:space="preserve"> </w:t>
            </w:r>
            <w:r w:rsidRPr="00264B5C">
              <w:rPr>
                <w:b/>
                <w:bCs/>
                <w:u w:val="single"/>
              </w:rPr>
              <w:t>patient</w:t>
            </w:r>
            <w:r>
              <w:t xml:space="preserve"> receiving this medication?</w:t>
            </w:r>
          </w:p>
        </w:tc>
        <w:tc>
          <w:tcPr>
            <w:tcW w:w="2160" w:type="dxa"/>
            <w:shd w:val="clear" w:color="auto" w:fill="auto"/>
            <w:tcMar>
              <w:top w:w="100" w:type="dxa"/>
              <w:left w:w="100" w:type="dxa"/>
              <w:bottom w:w="100" w:type="dxa"/>
              <w:right w:w="100" w:type="dxa"/>
            </w:tcMar>
          </w:tcPr>
          <w:p w14:paraId="05E4B4D2" w14:textId="77777777" w:rsidR="00F135DD" w:rsidRDefault="00230BE1">
            <w:pPr>
              <w:widowControl w:val="0"/>
              <w:pBdr>
                <w:top w:val="nil"/>
                <w:left w:val="nil"/>
                <w:bottom w:val="nil"/>
                <w:right w:val="nil"/>
                <w:between w:val="nil"/>
              </w:pBdr>
              <w:spacing w:after="0" w:line="240" w:lineRule="auto"/>
            </w:pPr>
            <w:r>
              <w:t>Nursing considerations (labs, assessment, etc.)</w:t>
            </w:r>
          </w:p>
        </w:tc>
        <w:tc>
          <w:tcPr>
            <w:tcW w:w="2160" w:type="dxa"/>
            <w:shd w:val="clear" w:color="auto" w:fill="auto"/>
            <w:tcMar>
              <w:top w:w="100" w:type="dxa"/>
              <w:left w:w="100" w:type="dxa"/>
              <w:bottom w:w="100" w:type="dxa"/>
              <w:right w:w="100" w:type="dxa"/>
            </w:tcMar>
          </w:tcPr>
          <w:p w14:paraId="05E4B4D3" w14:textId="77777777" w:rsidR="00F135DD" w:rsidRDefault="00230BE1">
            <w:pPr>
              <w:widowControl w:val="0"/>
              <w:pBdr>
                <w:top w:val="nil"/>
                <w:left w:val="nil"/>
                <w:bottom w:val="nil"/>
                <w:right w:val="nil"/>
                <w:between w:val="nil"/>
              </w:pBdr>
              <w:spacing w:after="0" w:line="240" w:lineRule="auto"/>
            </w:pPr>
            <w:r>
              <w:t>Side effects and Major adverse effects</w:t>
            </w:r>
          </w:p>
        </w:tc>
        <w:tc>
          <w:tcPr>
            <w:tcW w:w="2160" w:type="dxa"/>
            <w:shd w:val="clear" w:color="auto" w:fill="auto"/>
            <w:tcMar>
              <w:top w:w="100" w:type="dxa"/>
              <w:left w:w="100" w:type="dxa"/>
              <w:bottom w:w="100" w:type="dxa"/>
              <w:right w:w="100" w:type="dxa"/>
            </w:tcMar>
          </w:tcPr>
          <w:p w14:paraId="05E4B4D4" w14:textId="77777777" w:rsidR="00F135DD" w:rsidRDefault="00230BE1">
            <w:pPr>
              <w:widowControl w:val="0"/>
              <w:pBdr>
                <w:top w:val="nil"/>
                <w:left w:val="nil"/>
                <w:bottom w:val="nil"/>
                <w:right w:val="nil"/>
                <w:between w:val="nil"/>
              </w:pBdr>
              <w:spacing w:after="0" w:line="240" w:lineRule="auto"/>
            </w:pPr>
            <w:r>
              <w:t>Patient Teaching</w:t>
            </w:r>
          </w:p>
        </w:tc>
      </w:tr>
      <w:tr w:rsidR="00F135DD" w14:paraId="05E4B4DC" w14:textId="77777777">
        <w:tc>
          <w:tcPr>
            <w:tcW w:w="2160" w:type="dxa"/>
            <w:shd w:val="clear" w:color="auto" w:fill="auto"/>
            <w:tcMar>
              <w:top w:w="100" w:type="dxa"/>
              <w:left w:w="100" w:type="dxa"/>
              <w:bottom w:w="100" w:type="dxa"/>
              <w:right w:w="100" w:type="dxa"/>
            </w:tcMar>
          </w:tcPr>
          <w:p w14:paraId="12C65677" w14:textId="77777777" w:rsidR="00F135DD" w:rsidRDefault="00936FA9">
            <w:pPr>
              <w:widowControl w:val="0"/>
              <w:pBdr>
                <w:top w:val="nil"/>
                <w:left w:val="nil"/>
                <w:bottom w:val="nil"/>
                <w:right w:val="nil"/>
                <w:between w:val="nil"/>
              </w:pBdr>
              <w:spacing w:after="0" w:line="240" w:lineRule="auto"/>
            </w:pPr>
            <w:proofErr w:type="spellStart"/>
            <w:r w:rsidRPr="00936FA9">
              <w:t>Tolbutamide</w:t>
            </w:r>
            <w:proofErr w:type="spellEnd"/>
          </w:p>
          <w:p w14:paraId="45C90A79" w14:textId="77777777" w:rsidR="00E5033A" w:rsidRPr="00E5033A" w:rsidRDefault="00E5033A" w:rsidP="00E5033A">
            <w:pPr>
              <w:numPr>
                <w:ilvl w:val="0"/>
                <w:numId w:val="6"/>
              </w:numPr>
              <w:spacing w:after="0" w:line="240" w:lineRule="auto"/>
              <w:ind w:left="360"/>
              <w:rPr>
                <w:rFonts w:ascii="Verdana" w:eastAsia="Times New Roman" w:hAnsi="Verdana" w:cs="Times New Roman"/>
                <w:color w:val="000000"/>
                <w:sz w:val="18"/>
                <w:szCs w:val="18"/>
              </w:rPr>
            </w:pPr>
            <w:proofErr w:type="spellStart"/>
            <w:r w:rsidRPr="00E5033A">
              <w:rPr>
                <w:rFonts w:ascii="Verdana" w:eastAsia="Times New Roman" w:hAnsi="Verdana" w:cs="Times New Roman"/>
                <w:color w:val="000000"/>
                <w:sz w:val="18"/>
                <w:szCs w:val="18"/>
              </w:rPr>
              <w:t>Orinase</w:t>
            </w:r>
            <w:proofErr w:type="spellEnd"/>
            <w:r w:rsidRPr="00E5033A">
              <w:rPr>
                <w:rFonts w:ascii="Verdana" w:eastAsia="Times New Roman" w:hAnsi="Verdana" w:cs="Times New Roman"/>
                <w:color w:val="000000"/>
                <w:sz w:val="18"/>
                <w:szCs w:val="18"/>
              </w:rPr>
              <w:t>®</w:t>
            </w:r>
          </w:p>
          <w:p w14:paraId="4CA3AC08" w14:textId="77777777" w:rsidR="00E5033A" w:rsidRPr="00E5033A" w:rsidRDefault="00E5033A" w:rsidP="00E5033A">
            <w:pPr>
              <w:numPr>
                <w:ilvl w:val="0"/>
                <w:numId w:val="6"/>
              </w:numPr>
              <w:spacing w:after="0" w:line="240" w:lineRule="auto"/>
              <w:ind w:left="360"/>
              <w:rPr>
                <w:rFonts w:ascii="Verdana" w:eastAsia="Times New Roman" w:hAnsi="Verdana" w:cs="Times New Roman"/>
                <w:color w:val="000000"/>
                <w:sz w:val="18"/>
                <w:szCs w:val="18"/>
              </w:rPr>
            </w:pPr>
            <w:r w:rsidRPr="00E5033A">
              <w:rPr>
                <w:rFonts w:ascii="Verdana" w:eastAsia="Times New Roman" w:hAnsi="Verdana" w:cs="Times New Roman"/>
                <w:color w:val="000000"/>
                <w:sz w:val="18"/>
                <w:szCs w:val="18"/>
              </w:rPr>
              <w:t>various generics</w:t>
            </w:r>
          </w:p>
          <w:p w14:paraId="05E4B4D6" w14:textId="60D64F68" w:rsidR="00E5033A" w:rsidRDefault="00E5033A">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6B971605" w14:textId="77777777" w:rsidR="00F135DD" w:rsidRDefault="00E5033A">
            <w:pPr>
              <w:widowControl w:val="0"/>
              <w:pBdr>
                <w:top w:val="nil"/>
                <w:left w:val="nil"/>
                <w:bottom w:val="nil"/>
                <w:right w:val="nil"/>
                <w:between w:val="nil"/>
              </w:pBdr>
              <w:spacing w:after="0" w:line="240" w:lineRule="auto"/>
            </w:pPr>
            <w:r w:rsidRPr="00E5033A">
              <w:t>1000-2000 mg daily</w:t>
            </w:r>
          </w:p>
          <w:p w14:paraId="05E4B4D7" w14:textId="1DB53622" w:rsidR="00E5033A" w:rsidRDefault="00E5033A">
            <w:pPr>
              <w:widowControl w:val="0"/>
              <w:pBdr>
                <w:top w:val="nil"/>
                <w:left w:val="nil"/>
                <w:bottom w:val="nil"/>
                <w:right w:val="nil"/>
                <w:between w:val="nil"/>
              </w:pBdr>
              <w:spacing w:after="0" w:line="240" w:lineRule="auto"/>
            </w:pPr>
            <w:r>
              <w:t xml:space="preserve">Two to three times a day </w:t>
            </w:r>
          </w:p>
        </w:tc>
        <w:tc>
          <w:tcPr>
            <w:tcW w:w="2160" w:type="dxa"/>
            <w:shd w:val="clear" w:color="auto" w:fill="auto"/>
            <w:tcMar>
              <w:top w:w="100" w:type="dxa"/>
              <w:left w:w="100" w:type="dxa"/>
              <w:bottom w:w="100" w:type="dxa"/>
              <w:right w:w="100" w:type="dxa"/>
            </w:tcMar>
          </w:tcPr>
          <w:p w14:paraId="05E4B4D8" w14:textId="1812E545" w:rsidR="00F135DD" w:rsidRDefault="00E5033A" w:rsidP="00E5033A">
            <w:pPr>
              <w:widowControl w:val="0"/>
              <w:pBdr>
                <w:top w:val="nil"/>
                <w:left w:val="nil"/>
                <w:bottom w:val="nil"/>
                <w:right w:val="nil"/>
                <w:between w:val="nil"/>
              </w:pBdr>
              <w:spacing w:after="0" w:line="240" w:lineRule="auto"/>
            </w:pPr>
            <w:r>
              <w:t xml:space="preserve">It stimulates the pancreas to secret insulin. </w:t>
            </w:r>
          </w:p>
        </w:tc>
        <w:tc>
          <w:tcPr>
            <w:tcW w:w="2160" w:type="dxa"/>
            <w:shd w:val="clear" w:color="auto" w:fill="auto"/>
            <w:tcMar>
              <w:top w:w="100" w:type="dxa"/>
              <w:left w:w="100" w:type="dxa"/>
              <w:bottom w:w="100" w:type="dxa"/>
              <w:right w:w="100" w:type="dxa"/>
            </w:tcMar>
          </w:tcPr>
          <w:p w14:paraId="05E4B4D9" w14:textId="42DC4342" w:rsidR="00F135DD" w:rsidRDefault="003610D7">
            <w:pPr>
              <w:widowControl w:val="0"/>
              <w:pBdr>
                <w:top w:val="nil"/>
                <w:left w:val="nil"/>
                <w:bottom w:val="nil"/>
                <w:right w:val="nil"/>
                <w:between w:val="nil"/>
              </w:pBdr>
              <w:spacing w:after="0" w:line="240" w:lineRule="auto"/>
            </w:pPr>
            <w:r>
              <w:t xml:space="preserve">The drug is administered to patients with type 2 diabetes and dieting is roving ineffective. </w:t>
            </w:r>
          </w:p>
        </w:tc>
        <w:tc>
          <w:tcPr>
            <w:tcW w:w="2160" w:type="dxa"/>
            <w:shd w:val="clear" w:color="auto" w:fill="auto"/>
            <w:tcMar>
              <w:top w:w="100" w:type="dxa"/>
              <w:left w:w="100" w:type="dxa"/>
              <w:bottom w:w="100" w:type="dxa"/>
              <w:right w:w="100" w:type="dxa"/>
            </w:tcMar>
          </w:tcPr>
          <w:p w14:paraId="7C382CAF" w14:textId="77777777" w:rsidR="00F135DD" w:rsidRDefault="00E5033A">
            <w:pPr>
              <w:widowControl w:val="0"/>
              <w:pBdr>
                <w:top w:val="nil"/>
                <w:left w:val="nil"/>
                <w:bottom w:val="nil"/>
                <w:right w:val="nil"/>
                <w:between w:val="nil"/>
              </w:pBdr>
              <w:spacing w:after="0" w:line="240" w:lineRule="auto"/>
            </w:pPr>
            <w:r>
              <w:t>Possible weight gain</w:t>
            </w:r>
          </w:p>
          <w:p w14:paraId="05E4B4DA" w14:textId="3F8B0025" w:rsidR="00E5033A" w:rsidRDefault="00E5033A">
            <w:pPr>
              <w:widowControl w:val="0"/>
              <w:pBdr>
                <w:top w:val="nil"/>
                <w:left w:val="nil"/>
                <w:bottom w:val="nil"/>
                <w:right w:val="nil"/>
                <w:between w:val="nil"/>
              </w:pBdr>
              <w:spacing w:after="0" w:line="240" w:lineRule="auto"/>
            </w:pPr>
            <w:r>
              <w:t>Must be taken at least twice a day</w:t>
            </w:r>
          </w:p>
        </w:tc>
        <w:tc>
          <w:tcPr>
            <w:tcW w:w="2160" w:type="dxa"/>
            <w:shd w:val="clear" w:color="auto" w:fill="auto"/>
            <w:tcMar>
              <w:top w:w="100" w:type="dxa"/>
              <w:left w:w="100" w:type="dxa"/>
              <w:bottom w:w="100" w:type="dxa"/>
              <w:right w:w="100" w:type="dxa"/>
            </w:tcMar>
          </w:tcPr>
          <w:p w14:paraId="05E4B4DB" w14:textId="3E17456A" w:rsidR="00F135DD" w:rsidRDefault="003610D7">
            <w:pPr>
              <w:widowControl w:val="0"/>
              <w:pBdr>
                <w:top w:val="nil"/>
                <w:left w:val="nil"/>
                <w:bottom w:val="nil"/>
                <w:right w:val="nil"/>
                <w:between w:val="nil"/>
              </w:pBdr>
              <w:spacing w:after="0" w:line="240" w:lineRule="auto"/>
            </w:pPr>
            <w:r>
              <w:t xml:space="preserve">The nurse must teach the patient on the value of adhering to taking drugs at regular interval. </w:t>
            </w:r>
          </w:p>
        </w:tc>
      </w:tr>
      <w:tr w:rsidR="00F135DD" w14:paraId="05E4B4E3" w14:textId="77777777">
        <w:tc>
          <w:tcPr>
            <w:tcW w:w="2160" w:type="dxa"/>
            <w:shd w:val="clear" w:color="auto" w:fill="auto"/>
            <w:tcMar>
              <w:top w:w="100" w:type="dxa"/>
              <w:left w:w="100" w:type="dxa"/>
              <w:bottom w:w="100" w:type="dxa"/>
              <w:right w:w="100" w:type="dxa"/>
            </w:tcMar>
          </w:tcPr>
          <w:p w14:paraId="77668862" w14:textId="77777777" w:rsidR="00F135DD" w:rsidRDefault="003610D7">
            <w:pPr>
              <w:widowControl w:val="0"/>
              <w:pBdr>
                <w:top w:val="nil"/>
                <w:left w:val="nil"/>
                <w:bottom w:val="nil"/>
                <w:right w:val="nil"/>
                <w:between w:val="nil"/>
              </w:pBdr>
              <w:spacing w:after="0" w:line="240" w:lineRule="auto"/>
              <w:rPr>
                <w:rFonts w:ascii="Verdana" w:hAnsi="Verdana"/>
                <w:b/>
                <w:bCs/>
                <w:color w:val="000000"/>
                <w:sz w:val="18"/>
                <w:szCs w:val="18"/>
                <w:shd w:val="clear" w:color="auto" w:fill="F2F7FC"/>
              </w:rPr>
            </w:pPr>
            <w:r w:rsidRPr="003610D7">
              <w:rPr>
                <w:rStyle w:val="Strong"/>
                <w:rFonts w:ascii="Verdana" w:hAnsi="Verdana"/>
                <w:b w:val="0"/>
                <w:bCs w:val="0"/>
                <w:color w:val="000000"/>
                <w:sz w:val="18"/>
                <w:szCs w:val="18"/>
              </w:rPr>
              <w:t>Glimepiride</w:t>
            </w:r>
            <w:r w:rsidRPr="003610D7">
              <w:rPr>
                <w:rFonts w:ascii="Verdana" w:hAnsi="Verdana"/>
                <w:b/>
                <w:bCs/>
                <w:color w:val="000000"/>
                <w:sz w:val="18"/>
                <w:szCs w:val="18"/>
                <w:shd w:val="clear" w:color="auto" w:fill="F2F7FC"/>
              </w:rPr>
              <w:t> </w:t>
            </w:r>
          </w:p>
          <w:p w14:paraId="7033C535" w14:textId="550D487F" w:rsidR="003610D7" w:rsidRPr="003610D7" w:rsidRDefault="003610D7" w:rsidP="003610D7">
            <w:pPr>
              <w:numPr>
                <w:ilvl w:val="0"/>
                <w:numId w:val="7"/>
              </w:numPr>
              <w:spacing w:after="0" w:line="240" w:lineRule="auto"/>
              <w:ind w:left="360"/>
              <w:rPr>
                <w:rFonts w:ascii="Verdana" w:eastAsia="Times New Roman" w:hAnsi="Verdana" w:cs="Times New Roman"/>
                <w:color w:val="000000"/>
                <w:sz w:val="18"/>
                <w:szCs w:val="18"/>
              </w:rPr>
            </w:pPr>
            <w:r>
              <w:rPr>
                <w:rFonts w:ascii="Verdana" w:eastAsia="Times New Roman" w:hAnsi="Verdana" w:cs="Times New Roman"/>
                <w:color w:val="000000"/>
                <w:sz w:val="18"/>
                <w:szCs w:val="18"/>
              </w:rPr>
              <w:t>A</w:t>
            </w:r>
            <w:r w:rsidRPr="003610D7">
              <w:rPr>
                <w:rFonts w:ascii="Verdana" w:eastAsia="Times New Roman" w:hAnsi="Verdana" w:cs="Times New Roman"/>
                <w:color w:val="000000"/>
                <w:sz w:val="18"/>
                <w:szCs w:val="18"/>
              </w:rPr>
              <w:t>maryl®</w:t>
            </w:r>
          </w:p>
          <w:p w14:paraId="0D216430" w14:textId="77777777" w:rsidR="003610D7" w:rsidRPr="003610D7" w:rsidRDefault="003610D7" w:rsidP="003610D7">
            <w:pPr>
              <w:numPr>
                <w:ilvl w:val="0"/>
                <w:numId w:val="7"/>
              </w:numPr>
              <w:spacing w:after="0" w:line="240" w:lineRule="auto"/>
              <w:ind w:left="360"/>
              <w:rPr>
                <w:rFonts w:ascii="Verdana" w:eastAsia="Times New Roman" w:hAnsi="Verdana" w:cs="Times New Roman"/>
                <w:color w:val="000000"/>
                <w:sz w:val="18"/>
                <w:szCs w:val="18"/>
              </w:rPr>
            </w:pPr>
            <w:r w:rsidRPr="003610D7">
              <w:rPr>
                <w:rFonts w:ascii="Verdana" w:eastAsia="Times New Roman" w:hAnsi="Verdana" w:cs="Times New Roman"/>
                <w:color w:val="000000"/>
                <w:sz w:val="18"/>
                <w:szCs w:val="18"/>
              </w:rPr>
              <w:t>various generic</w:t>
            </w:r>
          </w:p>
          <w:p w14:paraId="338B12DD" w14:textId="77777777" w:rsidR="003610D7" w:rsidRPr="003610D7" w:rsidRDefault="003610D7">
            <w:pPr>
              <w:widowControl w:val="0"/>
              <w:pBdr>
                <w:top w:val="nil"/>
                <w:left w:val="nil"/>
                <w:bottom w:val="nil"/>
                <w:right w:val="nil"/>
                <w:between w:val="nil"/>
              </w:pBdr>
              <w:spacing w:after="0" w:line="240" w:lineRule="auto"/>
              <w:rPr>
                <w:rFonts w:ascii="Verdana" w:hAnsi="Verdana"/>
                <w:b/>
                <w:bCs/>
                <w:color w:val="000000"/>
                <w:sz w:val="18"/>
                <w:szCs w:val="18"/>
                <w:shd w:val="clear" w:color="auto" w:fill="F2F7FC"/>
              </w:rPr>
            </w:pPr>
          </w:p>
          <w:p w14:paraId="05E4B4DD" w14:textId="029A6021" w:rsidR="003610D7" w:rsidRDefault="003610D7">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11A70F30" w14:textId="77777777" w:rsidR="00F135DD" w:rsidRDefault="006173AF">
            <w:pPr>
              <w:widowControl w:val="0"/>
              <w:pBdr>
                <w:top w:val="nil"/>
                <w:left w:val="nil"/>
                <w:bottom w:val="nil"/>
                <w:right w:val="nil"/>
                <w:between w:val="nil"/>
              </w:pBdr>
              <w:spacing w:after="0" w:line="240" w:lineRule="auto"/>
            </w:pPr>
            <w:r w:rsidRPr="006173AF">
              <w:t>1-2 mg daily</w:t>
            </w:r>
          </w:p>
          <w:p w14:paraId="05E4B4DE" w14:textId="6CFC5068" w:rsidR="006173AF" w:rsidRDefault="006173AF">
            <w:pPr>
              <w:widowControl w:val="0"/>
              <w:pBdr>
                <w:top w:val="nil"/>
                <w:left w:val="nil"/>
                <w:bottom w:val="nil"/>
                <w:right w:val="nil"/>
                <w:between w:val="nil"/>
              </w:pBdr>
              <w:spacing w:after="0" w:line="240" w:lineRule="auto"/>
            </w:pPr>
            <w:r>
              <w:t>Taken once in a day</w:t>
            </w:r>
          </w:p>
        </w:tc>
        <w:tc>
          <w:tcPr>
            <w:tcW w:w="2160" w:type="dxa"/>
            <w:shd w:val="clear" w:color="auto" w:fill="auto"/>
            <w:tcMar>
              <w:top w:w="100" w:type="dxa"/>
              <w:left w:w="100" w:type="dxa"/>
              <w:bottom w:w="100" w:type="dxa"/>
              <w:right w:w="100" w:type="dxa"/>
            </w:tcMar>
          </w:tcPr>
          <w:p w14:paraId="05E4B4DF" w14:textId="7B16558B" w:rsidR="00F135DD" w:rsidRDefault="00B72607">
            <w:pPr>
              <w:widowControl w:val="0"/>
              <w:pBdr>
                <w:top w:val="nil"/>
                <w:left w:val="nil"/>
                <w:bottom w:val="nil"/>
                <w:right w:val="nil"/>
                <w:between w:val="nil"/>
              </w:pBdr>
              <w:spacing w:after="0" w:line="240" w:lineRule="auto"/>
            </w:pPr>
            <w:r>
              <w:t>It helps in reducing blood sugar level.</w:t>
            </w:r>
          </w:p>
        </w:tc>
        <w:tc>
          <w:tcPr>
            <w:tcW w:w="2160" w:type="dxa"/>
            <w:shd w:val="clear" w:color="auto" w:fill="auto"/>
            <w:tcMar>
              <w:top w:w="100" w:type="dxa"/>
              <w:left w:w="100" w:type="dxa"/>
              <w:bottom w:w="100" w:type="dxa"/>
              <w:right w:w="100" w:type="dxa"/>
            </w:tcMar>
          </w:tcPr>
          <w:p w14:paraId="36EEFD2F" w14:textId="77777777" w:rsidR="00F135DD" w:rsidRDefault="00B72607">
            <w:pPr>
              <w:widowControl w:val="0"/>
              <w:pBdr>
                <w:top w:val="nil"/>
                <w:left w:val="nil"/>
                <w:bottom w:val="nil"/>
                <w:right w:val="nil"/>
                <w:between w:val="nil"/>
              </w:pBdr>
              <w:spacing w:after="0" w:line="240" w:lineRule="auto"/>
            </w:pPr>
            <w:r>
              <w:t xml:space="preserve">The drug is administered to patients with type 2 diabetes. </w:t>
            </w:r>
          </w:p>
          <w:p w14:paraId="05E4B4E0" w14:textId="7856CA10" w:rsidR="00B72607" w:rsidRDefault="00B72607">
            <w:pPr>
              <w:widowControl w:val="0"/>
              <w:pBdr>
                <w:top w:val="nil"/>
                <w:left w:val="nil"/>
                <w:bottom w:val="nil"/>
                <w:right w:val="nil"/>
                <w:between w:val="nil"/>
              </w:pBdr>
              <w:spacing w:after="0" w:line="240" w:lineRule="auto"/>
            </w:pPr>
            <w:r>
              <w:t xml:space="preserve">Patients use it to complement their diet. </w:t>
            </w:r>
          </w:p>
        </w:tc>
        <w:tc>
          <w:tcPr>
            <w:tcW w:w="2160" w:type="dxa"/>
            <w:shd w:val="clear" w:color="auto" w:fill="auto"/>
            <w:tcMar>
              <w:top w:w="100" w:type="dxa"/>
              <w:left w:w="100" w:type="dxa"/>
              <w:bottom w:w="100" w:type="dxa"/>
              <w:right w:w="100" w:type="dxa"/>
            </w:tcMar>
          </w:tcPr>
          <w:p w14:paraId="28A5A8D0" w14:textId="77777777" w:rsidR="006173AF" w:rsidRDefault="006173AF" w:rsidP="006173AF">
            <w:pPr>
              <w:widowControl w:val="0"/>
              <w:pBdr>
                <w:top w:val="nil"/>
                <w:left w:val="nil"/>
                <w:bottom w:val="nil"/>
                <w:right w:val="nil"/>
                <w:between w:val="nil"/>
              </w:pBdr>
              <w:spacing w:after="0" w:line="240" w:lineRule="auto"/>
            </w:pPr>
            <w:r>
              <w:t xml:space="preserve">Possible weight gain </w:t>
            </w:r>
          </w:p>
          <w:p w14:paraId="05E4B4E1" w14:textId="0C9FA557" w:rsidR="006173AF" w:rsidRDefault="006173AF" w:rsidP="006173AF">
            <w:pPr>
              <w:widowControl w:val="0"/>
              <w:pBdr>
                <w:top w:val="nil"/>
                <w:left w:val="nil"/>
                <w:bottom w:val="nil"/>
                <w:right w:val="nil"/>
                <w:between w:val="nil"/>
              </w:pBdr>
              <w:spacing w:after="0" w:line="240" w:lineRule="auto"/>
            </w:pPr>
            <w:r>
              <w:t xml:space="preserve">The patient must take </w:t>
            </w:r>
            <w:r w:rsidR="00BF5AEA">
              <w:t>the drug daily</w:t>
            </w:r>
          </w:p>
        </w:tc>
        <w:tc>
          <w:tcPr>
            <w:tcW w:w="2160" w:type="dxa"/>
            <w:shd w:val="clear" w:color="auto" w:fill="auto"/>
            <w:tcMar>
              <w:top w:w="100" w:type="dxa"/>
              <w:left w:w="100" w:type="dxa"/>
              <w:bottom w:w="100" w:type="dxa"/>
              <w:right w:w="100" w:type="dxa"/>
            </w:tcMar>
          </w:tcPr>
          <w:p w14:paraId="05E4B4E2" w14:textId="29A7DC3D" w:rsidR="00F135DD" w:rsidRDefault="00BF5AEA">
            <w:pPr>
              <w:widowControl w:val="0"/>
              <w:pBdr>
                <w:top w:val="nil"/>
                <w:left w:val="nil"/>
                <w:bottom w:val="nil"/>
                <w:right w:val="nil"/>
                <w:between w:val="nil"/>
              </w:pBdr>
              <w:spacing w:after="0" w:line="240" w:lineRule="auto"/>
            </w:pPr>
            <w:r>
              <w:t>Educating the client on the reason</w:t>
            </w:r>
            <w:r w:rsidR="006E126C">
              <w:t xml:space="preserve"> to adhere to the drug routine. </w:t>
            </w:r>
          </w:p>
        </w:tc>
      </w:tr>
      <w:tr w:rsidR="00F135DD" w14:paraId="05E4B4EA" w14:textId="77777777">
        <w:tc>
          <w:tcPr>
            <w:tcW w:w="2160" w:type="dxa"/>
            <w:shd w:val="clear" w:color="auto" w:fill="auto"/>
            <w:tcMar>
              <w:top w:w="100" w:type="dxa"/>
              <w:left w:w="100" w:type="dxa"/>
              <w:bottom w:w="100" w:type="dxa"/>
              <w:right w:w="100" w:type="dxa"/>
            </w:tcMar>
          </w:tcPr>
          <w:p w14:paraId="4B43EE2D" w14:textId="77777777" w:rsidR="00F135DD" w:rsidRDefault="00B72607">
            <w:pPr>
              <w:widowControl w:val="0"/>
              <w:pBdr>
                <w:top w:val="nil"/>
                <w:left w:val="nil"/>
                <w:bottom w:val="nil"/>
                <w:right w:val="nil"/>
                <w:between w:val="nil"/>
              </w:pBdr>
              <w:spacing w:after="0" w:line="240" w:lineRule="auto"/>
              <w:rPr>
                <w:rFonts w:ascii="Verdana" w:hAnsi="Verdana"/>
                <w:b/>
                <w:bCs/>
                <w:color w:val="000000"/>
                <w:sz w:val="18"/>
                <w:szCs w:val="18"/>
                <w:shd w:val="clear" w:color="auto" w:fill="F2F7FC"/>
              </w:rPr>
            </w:pPr>
            <w:r w:rsidRPr="00B72607">
              <w:rPr>
                <w:rStyle w:val="Strong"/>
                <w:rFonts w:ascii="Verdana" w:hAnsi="Verdana"/>
                <w:b w:val="0"/>
                <w:bCs w:val="0"/>
                <w:color w:val="000000"/>
                <w:sz w:val="18"/>
                <w:szCs w:val="18"/>
              </w:rPr>
              <w:t>Glimepiride</w:t>
            </w:r>
            <w:r w:rsidRPr="00B72607">
              <w:rPr>
                <w:rFonts w:ascii="Verdana" w:hAnsi="Verdana"/>
                <w:b/>
                <w:bCs/>
                <w:color w:val="000000"/>
                <w:sz w:val="18"/>
                <w:szCs w:val="18"/>
                <w:shd w:val="clear" w:color="auto" w:fill="F2F7FC"/>
              </w:rPr>
              <w:t> </w:t>
            </w:r>
          </w:p>
          <w:p w14:paraId="1B46432F" w14:textId="77777777" w:rsidR="00B72607" w:rsidRPr="00B72607" w:rsidRDefault="00B72607" w:rsidP="00B72607">
            <w:pPr>
              <w:numPr>
                <w:ilvl w:val="0"/>
                <w:numId w:val="8"/>
              </w:numPr>
              <w:spacing w:after="0" w:line="240" w:lineRule="auto"/>
              <w:ind w:left="360"/>
              <w:rPr>
                <w:rFonts w:ascii="Verdana" w:eastAsia="Times New Roman" w:hAnsi="Verdana" w:cs="Times New Roman"/>
                <w:color w:val="000000"/>
                <w:sz w:val="18"/>
                <w:szCs w:val="18"/>
              </w:rPr>
            </w:pPr>
            <w:r w:rsidRPr="00B72607">
              <w:rPr>
                <w:rFonts w:ascii="Verdana" w:eastAsia="Times New Roman" w:hAnsi="Verdana" w:cs="Times New Roman"/>
                <w:color w:val="000000"/>
                <w:sz w:val="18"/>
                <w:szCs w:val="18"/>
              </w:rPr>
              <w:t xml:space="preserve">Micronase®, </w:t>
            </w:r>
            <w:proofErr w:type="spellStart"/>
            <w:r w:rsidRPr="00B72607">
              <w:rPr>
                <w:rFonts w:ascii="Verdana" w:eastAsia="Times New Roman" w:hAnsi="Verdana" w:cs="Times New Roman"/>
                <w:color w:val="000000"/>
                <w:sz w:val="18"/>
                <w:szCs w:val="18"/>
              </w:rPr>
              <w:t>DiaBeta</w:t>
            </w:r>
            <w:proofErr w:type="spellEnd"/>
            <w:r w:rsidRPr="00B72607">
              <w:rPr>
                <w:rFonts w:ascii="Verdana" w:eastAsia="Times New Roman" w:hAnsi="Verdana" w:cs="Times New Roman"/>
                <w:color w:val="000000"/>
                <w:sz w:val="18"/>
                <w:szCs w:val="18"/>
              </w:rPr>
              <w:t>®</w:t>
            </w:r>
          </w:p>
          <w:p w14:paraId="718C1758" w14:textId="77777777" w:rsidR="00B72607" w:rsidRPr="00B72607" w:rsidRDefault="00B72607" w:rsidP="00B72607">
            <w:pPr>
              <w:numPr>
                <w:ilvl w:val="0"/>
                <w:numId w:val="8"/>
              </w:numPr>
              <w:spacing w:after="0" w:line="240" w:lineRule="auto"/>
              <w:ind w:left="360"/>
              <w:rPr>
                <w:rFonts w:ascii="Verdana" w:eastAsia="Times New Roman" w:hAnsi="Verdana" w:cs="Times New Roman"/>
                <w:color w:val="000000"/>
                <w:sz w:val="18"/>
                <w:szCs w:val="18"/>
              </w:rPr>
            </w:pPr>
            <w:r w:rsidRPr="00B72607">
              <w:rPr>
                <w:rFonts w:ascii="Verdana" w:eastAsia="Times New Roman" w:hAnsi="Verdana" w:cs="Times New Roman"/>
                <w:color w:val="000000"/>
                <w:sz w:val="18"/>
                <w:szCs w:val="18"/>
              </w:rPr>
              <w:t>various generics</w:t>
            </w:r>
          </w:p>
          <w:p w14:paraId="05E4B4E4" w14:textId="6BE50028" w:rsidR="00B72607" w:rsidRPr="00B72607" w:rsidRDefault="00B72607">
            <w:pPr>
              <w:widowControl w:val="0"/>
              <w:pBdr>
                <w:top w:val="nil"/>
                <w:left w:val="nil"/>
                <w:bottom w:val="nil"/>
                <w:right w:val="nil"/>
                <w:between w:val="nil"/>
              </w:pBdr>
              <w:spacing w:after="0" w:line="240" w:lineRule="auto"/>
              <w:rPr>
                <w:b/>
                <w:bCs/>
              </w:rPr>
            </w:pPr>
          </w:p>
        </w:tc>
        <w:tc>
          <w:tcPr>
            <w:tcW w:w="2160" w:type="dxa"/>
            <w:shd w:val="clear" w:color="auto" w:fill="auto"/>
            <w:tcMar>
              <w:top w:w="100" w:type="dxa"/>
              <w:left w:w="100" w:type="dxa"/>
              <w:bottom w:w="100" w:type="dxa"/>
              <w:right w:w="100" w:type="dxa"/>
            </w:tcMar>
          </w:tcPr>
          <w:p w14:paraId="308591E6" w14:textId="77777777" w:rsidR="00B72607" w:rsidRDefault="00B72607" w:rsidP="00B72607">
            <w:pPr>
              <w:widowControl w:val="0"/>
              <w:pBdr>
                <w:top w:val="nil"/>
                <w:left w:val="nil"/>
                <w:bottom w:val="nil"/>
                <w:right w:val="nil"/>
                <w:between w:val="nil"/>
              </w:pBdr>
              <w:spacing w:after="0" w:line="240" w:lineRule="auto"/>
            </w:pPr>
            <w:r w:rsidRPr="00B72607">
              <w:t>2.5-5 mg daily</w:t>
            </w:r>
          </w:p>
          <w:p w14:paraId="05E4B4E5" w14:textId="62FD9E52" w:rsidR="00B72607" w:rsidRDefault="00B72607" w:rsidP="00B72607">
            <w:pPr>
              <w:widowControl w:val="0"/>
              <w:pBdr>
                <w:top w:val="nil"/>
                <w:left w:val="nil"/>
                <w:bottom w:val="nil"/>
                <w:right w:val="nil"/>
                <w:between w:val="nil"/>
              </w:pBdr>
              <w:spacing w:after="0" w:line="240" w:lineRule="auto"/>
            </w:pPr>
            <w:r>
              <w:t xml:space="preserve">Taken twice or once in a day. </w:t>
            </w:r>
          </w:p>
        </w:tc>
        <w:tc>
          <w:tcPr>
            <w:tcW w:w="2160" w:type="dxa"/>
            <w:shd w:val="clear" w:color="auto" w:fill="auto"/>
            <w:tcMar>
              <w:top w:w="100" w:type="dxa"/>
              <w:left w:w="100" w:type="dxa"/>
              <w:bottom w:w="100" w:type="dxa"/>
              <w:right w:w="100" w:type="dxa"/>
            </w:tcMar>
          </w:tcPr>
          <w:p w14:paraId="75EEBDE2" w14:textId="77777777" w:rsidR="00F135DD" w:rsidRDefault="002367FE">
            <w:pPr>
              <w:widowControl w:val="0"/>
              <w:pBdr>
                <w:top w:val="nil"/>
                <w:left w:val="nil"/>
                <w:bottom w:val="nil"/>
                <w:right w:val="nil"/>
                <w:between w:val="nil"/>
              </w:pBdr>
              <w:spacing w:after="0" w:line="240" w:lineRule="auto"/>
            </w:pPr>
            <w:r>
              <w:t>Used in treating type 2 diabetes.</w:t>
            </w:r>
          </w:p>
          <w:p w14:paraId="05E4B4E6" w14:textId="3A2F3A4E" w:rsidR="002367FE" w:rsidRDefault="002367FE">
            <w:pPr>
              <w:widowControl w:val="0"/>
              <w:pBdr>
                <w:top w:val="nil"/>
                <w:left w:val="nil"/>
                <w:bottom w:val="nil"/>
                <w:right w:val="nil"/>
                <w:between w:val="nil"/>
              </w:pBdr>
              <w:spacing w:after="0" w:line="240" w:lineRule="auto"/>
            </w:pPr>
            <w:r>
              <w:t>It is not recommendable for type 1 diabetes</w:t>
            </w:r>
          </w:p>
        </w:tc>
        <w:tc>
          <w:tcPr>
            <w:tcW w:w="2160" w:type="dxa"/>
            <w:shd w:val="clear" w:color="auto" w:fill="auto"/>
            <w:tcMar>
              <w:top w:w="100" w:type="dxa"/>
              <w:left w:w="100" w:type="dxa"/>
              <w:bottom w:w="100" w:type="dxa"/>
              <w:right w:w="100" w:type="dxa"/>
            </w:tcMar>
          </w:tcPr>
          <w:p w14:paraId="05E4B4E7" w14:textId="57267A06" w:rsidR="00F135DD" w:rsidRDefault="002367FE">
            <w:pPr>
              <w:widowControl w:val="0"/>
              <w:pBdr>
                <w:top w:val="nil"/>
                <w:left w:val="nil"/>
                <w:bottom w:val="nil"/>
                <w:right w:val="nil"/>
                <w:between w:val="nil"/>
              </w:pBdr>
              <w:spacing w:after="0" w:line="240" w:lineRule="auto"/>
            </w:pPr>
            <w:r>
              <w:t xml:space="preserve">The drug helps in controlling the blood sugar level among type 2 diabetes patients. </w:t>
            </w:r>
          </w:p>
        </w:tc>
        <w:tc>
          <w:tcPr>
            <w:tcW w:w="2160" w:type="dxa"/>
            <w:shd w:val="clear" w:color="auto" w:fill="auto"/>
            <w:tcMar>
              <w:top w:w="100" w:type="dxa"/>
              <w:left w:w="100" w:type="dxa"/>
              <w:bottom w:w="100" w:type="dxa"/>
              <w:right w:w="100" w:type="dxa"/>
            </w:tcMar>
          </w:tcPr>
          <w:p w14:paraId="05E4B4E8" w14:textId="4C18F983" w:rsidR="00F135DD" w:rsidRDefault="002367FE">
            <w:pPr>
              <w:widowControl w:val="0"/>
              <w:pBdr>
                <w:top w:val="nil"/>
                <w:left w:val="nil"/>
                <w:bottom w:val="nil"/>
                <w:right w:val="nil"/>
                <w:between w:val="nil"/>
              </w:pBdr>
              <w:spacing w:after="0" w:line="240" w:lineRule="auto"/>
            </w:pPr>
            <w:r>
              <w:t>Possible hypoglycemia weight gain.</w:t>
            </w:r>
          </w:p>
        </w:tc>
        <w:tc>
          <w:tcPr>
            <w:tcW w:w="2160" w:type="dxa"/>
            <w:shd w:val="clear" w:color="auto" w:fill="auto"/>
            <w:tcMar>
              <w:top w:w="100" w:type="dxa"/>
              <w:left w:w="100" w:type="dxa"/>
              <w:bottom w:w="100" w:type="dxa"/>
              <w:right w:w="100" w:type="dxa"/>
            </w:tcMar>
          </w:tcPr>
          <w:p w14:paraId="05E4B4E9" w14:textId="57523EC7" w:rsidR="00F135DD" w:rsidRDefault="002367FE">
            <w:pPr>
              <w:widowControl w:val="0"/>
              <w:pBdr>
                <w:top w:val="nil"/>
                <w:left w:val="nil"/>
                <w:bottom w:val="nil"/>
                <w:right w:val="nil"/>
                <w:between w:val="nil"/>
              </w:pBdr>
              <w:spacing w:after="0" w:line="240" w:lineRule="auto"/>
            </w:pPr>
            <w:r>
              <w:t xml:space="preserve">The patients must learn the need to adhere to healthy diet despite the medication. </w:t>
            </w:r>
          </w:p>
        </w:tc>
      </w:tr>
      <w:tr w:rsidR="00F135DD" w14:paraId="05E4B4F1" w14:textId="77777777">
        <w:tc>
          <w:tcPr>
            <w:tcW w:w="2160" w:type="dxa"/>
            <w:shd w:val="clear" w:color="auto" w:fill="auto"/>
            <w:tcMar>
              <w:top w:w="100" w:type="dxa"/>
              <w:left w:w="100" w:type="dxa"/>
              <w:bottom w:w="100" w:type="dxa"/>
              <w:right w:w="100" w:type="dxa"/>
            </w:tcMar>
          </w:tcPr>
          <w:p w14:paraId="05E4B4EB" w14:textId="62F78FFE"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D"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E"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F"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0" w14:textId="77777777" w:rsidR="00F135DD" w:rsidRDefault="00F135DD">
            <w:pPr>
              <w:widowControl w:val="0"/>
              <w:pBdr>
                <w:top w:val="nil"/>
                <w:left w:val="nil"/>
                <w:bottom w:val="nil"/>
                <w:right w:val="nil"/>
                <w:between w:val="nil"/>
              </w:pBdr>
              <w:spacing w:after="0" w:line="240" w:lineRule="auto"/>
            </w:pPr>
          </w:p>
        </w:tc>
      </w:tr>
      <w:tr w:rsidR="00F135DD" w14:paraId="05E4B4F8" w14:textId="77777777">
        <w:tc>
          <w:tcPr>
            <w:tcW w:w="2160" w:type="dxa"/>
            <w:shd w:val="clear" w:color="auto" w:fill="auto"/>
            <w:tcMar>
              <w:top w:w="100" w:type="dxa"/>
              <w:left w:w="100" w:type="dxa"/>
              <w:bottom w:w="100" w:type="dxa"/>
              <w:right w:w="100" w:type="dxa"/>
            </w:tcMar>
          </w:tcPr>
          <w:p w14:paraId="05E4B4F2"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3"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4"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5"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6"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7" w14:textId="77777777" w:rsidR="00F135DD" w:rsidRDefault="00F135DD">
            <w:pPr>
              <w:widowControl w:val="0"/>
              <w:pBdr>
                <w:top w:val="nil"/>
                <w:left w:val="nil"/>
                <w:bottom w:val="nil"/>
                <w:right w:val="nil"/>
                <w:between w:val="nil"/>
              </w:pBdr>
              <w:spacing w:after="0" w:line="240" w:lineRule="auto"/>
            </w:pPr>
          </w:p>
        </w:tc>
      </w:tr>
      <w:tr w:rsidR="00F135DD" w14:paraId="05E4B4FF" w14:textId="77777777">
        <w:tc>
          <w:tcPr>
            <w:tcW w:w="2160" w:type="dxa"/>
            <w:shd w:val="clear" w:color="auto" w:fill="auto"/>
            <w:tcMar>
              <w:top w:w="100" w:type="dxa"/>
              <w:left w:w="100" w:type="dxa"/>
              <w:bottom w:w="100" w:type="dxa"/>
              <w:right w:w="100" w:type="dxa"/>
            </w:tcMar>
          </w:tcPr>
          <w:p w14:paraId="05E4B4F9"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A"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B"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D"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E" w14:textId="77777777" w:rsidR="00F135DD" w:rsidRDefault="00F135DD">
            <w:pPr>
              <w:widowControl w:val="0"/>
              <w:pBdr>
                <w:top w:val="nil"/>
                <w:left w:val="nil"/>
                <w:bottom w:val="nil"/>
                <w:right w:val="nil"/>
                <w:between w:val="nil"/>
              </w:pBdr>
              <w:spacing w:after="0" w:line="240" w:lineRule="auto"/>
            </w:pPr>
          </w:p>
        </w:tc>
      </w:tr>
      <w:tr w:rsidR="00F135DD" w14:paraId="05E4B506" w14:textId="77777777">
        <w:tc>
          <w:tcPr>
            <w:tcW w:w="2160" w:type="dxa"/>
            <w:shd w:val="clear" w:color="auto" w:fill="auto"/>
            <w:tcMar>
              <w:top w:w="100" w:type="dxa"/>
              <w:left w:w="100" w:type="dxa"/>
              <w:bottom w:w="100" w:type="dxa"/>
              <w:right w:w="100" w:type="dxa"/>
            </w:tcMar>
          </w:tcPr>
          <w:p w14:paraId="05E4B500"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1"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2"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3"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4"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5" w14:textId="77777777" w:rsidR="00F135DD" w:rsidRDefault="00F135DD">
            <w:pPr>
              <w:widowControl w:val="0"/>
              <w:pBdr>
                <w:top w:val="nil"/>
                <w:left w:val="nil"/>
                <w:bottom w:val="nil"/>
                <w:right w:val="nil"/>
                <w:between w:val="nil"/>
              </w:pBdr>
              <w:spacing w:after="0" w:line="240" w:lineRule="auto"/>
            </w:pPr>
          </w:p>
        </w:tc>
      </w:tr>
      <w:tr w:rsidR="00F135DD" w14:paraId="05E4B50D" w14:textId="77777777">
        <w:tc>
          <w:tcPr>
            <w:tcW w:w="2160" w:type="dxa"/>
            <w:shd w:val="clear" w:color="auto" w:fill="auto"/>
            <w:tcMar>
              <w:top w:w="100" w:type="dxa"/>
              <w:left w:w="100" w:type="dxa"/>
              <w:bottom w:w="100" w:type="dxa"/>
              <w:right w:w="100" w:type="dxa"/>
            </w:tcMar>
          </w:tcPr>
          <w:p w14:paraId="05E4B507"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8"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9"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A"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B"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C" w14:textId="77777777" w:rsidR="00F135DD" w:rsidRDefault="00F135DD">
            <w:pPr>
              <w:widowControl w:val="0"/>
              <w:pBdr>
                <w:top w:val="nil"/>
                <w:left w:val="nil"/>
                <w:bottom w:val="nil"/>
                <w:right w:val="nil"/>
                <w:between w:val="nil"/>
              </w:pBdr>
              <w:spacing w:after="0" w:line="240" w:lineRule="auto"/>
            </w:pPr>
          </w:p>
        </w:tc>
      </w:tr>
      <w:tr w:rsidR="00F135DD" w14:paraId="05E4B514" w14:textId="77777777">
        <w:tc>
          <w:tcPr>
            <w:tcW w:w="2160" w:type="dxa"/>
            <w:shd w:val="clear" w:color="auto" w:fill="auto"/>
            <w:tcMar>
              <w:top w:w="100" w:type="dxa"/>
              <w:left w:w="100" w:type="dxa"/>
              <w:bottom w:w="100" w:type="dxa"/>
              <w:right w:w="100" w:type="dxa"/>
            </w:tcMar>
          </w:tcPr>
          <w:p w14:paraId="05E4B50E"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F"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0"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1"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2"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3" w14:textId="77777777" w:rsidR="00F135DD" w:rsidRDefault="00F135DD">
            <w:pPr>
              <w:widowControl w:val="0"/>
              <w:pBdr>
                <w:top w:val="nil"/>
                <w:left w:val="nil"/>
                <w:bottom w:val="nil"/>
                <w:right w:val="nil"/>
                <w:between w:val="nil"/>
              </w:pBdr>
              <w:spacing w:after="0" w:line="240" w:lineRule="auto"/>
            </w:pPr>
          </w:p>
        </w:tc>
      </w:tr>
      <w:tr w:rsidR="00F135DD" w14:paraId="05E4B51B" w14:textId="77777777">
        <w:tc>
          <w:tcPr>
            <w:tcW w:w="2160" w:type="dxa"/>
            <w:shd w:val="clear" w:color="auto" w:fill="auto"/>
            <w:tcMar>
              <w:top w:w="100" w:type="dxa"/>
              <w:left w:w="100" w:type="dxa"/>
              <w:bottom w:w="100" w:type="dxa"/>
              <w:right w:w="100" w:type="dxa"/>
            </w:tcMar>
          </w:tcPr>
          <w:p w14:paraId="05E4B515"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6"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7"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8"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9"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A" w14:textId="77777777" w:rsidR="00F135DD" w:rsidRDefault="00F135DD">
            <w:pPr>
              <w:widowControl w:val="0"/>
              <w:pBdr>
                <w:top w:val="nil"/>
                <w:left w:val="nil"/>
                <w:bottom w:val="nil"/>
                <w:right w:val="nil"/>
                <w:between w:val="nil"/>
              </w:pBdr>
              <w:spacing w:after="0" w:line="240" w:lineRule="auto"/>
            </w:pPr>
          </w:p>
        </w:tc>
      </w:tr>
      <w:tr w:rsidR="00F135DD" w14:paraId="05E4B522" w14:textId="77777777">
        <w:tc>
          <w:tcPr>
            <w:tcW w:w="2160" w:type="dxa"/>
            <w:shd w:val="clear" w:color="auto" w:fill="auto"/>
            <w:tcMar>
              <w:top w:w="100" w:type="dxa"/>
              <w:left w:w="100" w:type="dxa"/>
              <w:bottom w:w="100" w:type="dxa"/>
              <w:right w:w="100" w:type="dxa"/>
            </w:tcMar>
          </w:tcPr>
          <w:p w14:paraId="05E4B51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D"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E"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F"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0"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1" w14:textId="77777777" w:rsidR="00F135DD" w:rsidRDefault="00F135DD">
            <w:pPr>
              <w:widowControl w:val="0"/>
              <w:pBdr>
                <w:top w:val="nil"/>
                <w:left w:val="nil"/>
                <w:bottom w:val="nil"/>
                <w:right w:val="nil"/>
                <w:between w:val="nil"/>
              </w:pBdr>
              <w:spacing w:after="0" w:line="240" w:lineRule="auto"/>
            </w:pPr>
          </w:p>
        </w:tc>
      </w:tr>
      <w:tr w:rsidR="00F135DD" w14:paraId="05E4B529" w14:textId="77777777">
        <w:tc>
          <w:tcPr>
            <w:tcW w:w="2160" w:type="dxa"/>
            <w:shd w:val="clear" w:color="auto" w:fill="auto"/>
            <w:tcMar>
              <w:top w:w="100" w:type="dxa"/>
              <w:left w:w="100" w:type="dxa"/>
              <w:bottom w:w="100" w:type="dxa"/>
              <w:right w:w="100" w:type="dxa"/>
            </w:tcMar>
          </w:tcPr>
          <w:p w14:paraId="05E4B523"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4"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5"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6"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7"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8" w14:textId="77777777" w:rsidR="00F135DD" w:rsidRDefault="00F135DD">
            <w:pPr>
              <w:widowControl w:val="0"/>
              <w:pBdr>
                <w:top w:val="nil"/>
                <w:left w:val="nil"/>
                <w:bottom w:val="nil"/>
                <w:right w:val="nil"/>
                <w:between w:val="nil"/>
              </w:pBdr>
              <w:spacing w:after="0" w:line="240" w:lineRule="auto"/>
            </w:pPr>
          </w:p>
        </w:tc>
      </w:tr>
      <w:tr w:rsidR="00F135DD" w14:paraId="05E4B530" w14:textId="77777777">
        <w:tc>
          <w:tcPr>
            <w:tcW w:w="2160" w:type="dxa"/>
            <w:shd w:val="clear" w:color="auto" w:fill="auto"/>
            <w:tcMar>
              <w:top w:w="100" w:type="dxa"/>
              <w:left w:w="100" w:type="dxa"/>
              <w:bottom w:w="100" w:type="dxa"/>
              <w:right w:w="100" w:type="dxa"/>
            </w:tcMar>
          </w:tcPr>
          <w:p w14:paraId="05E4B52A"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B"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D"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E"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F" w14:textId="77777777" w:rsidR="00F135DD" w:rsidRDefault="00F135DD">
            <w:pPr>
              <w:widowControl w:val="0"/>
              <w:pBdr>
                <w:top w:val="nil"/>
                <w:left w:val="nil"/>
                <w:bottom w:val="nil"/>
                <w:right w:val="nil"/>
                <w:between w:val="nil"/>
              </w:pBdr>
              <w:spacing w:after="0" w:line="240" w:lineRule="auto"/>
            </w:pPr>
          </w:p>
        </w:tc>
      </w:tr>
      <w:tr w:rsidR="00F135DD" w14:paraId="05E4B53E" w14:textId="77777777">
        <w:tc>
          <w:tcPr>
            <w:tcW w:w="2160" w:type="dxa"/>
            <w:shd w:val="clear" w:color="auto" w:fill="auto"/>
            <w:tcMar>
              <w:top w:w="100" w:type="dxa"/>
              <w:left w:w="100" w:type="dxa"/>
              <w:bottom w:w="100" w:type="dxa"/>
              <w:right w:w="100" w:type="dxa"/>
            </w:tcMar>
          </w:tcPr>
          <w:p w14:paraId="05E4B538"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9"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A"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B"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D" w14:textId="77777777" w:rsidR="00F135DD" w:rsidRDefault="00F135DD">
            <w:pPr>
              <w:widowControl w:val="0"/>
              <w:pBdr>
                <w:top w:val="nil"/>
                <w:left w:val="nil"/>
                <w:bottom w:val="nil"/>
                <w:right w:val="nil"/>
                <w:between w:val="nil"/>
              </w:pBdr>
              <w:spacing w:after="0" w:line="240" w:lineRule="auto"/>
            </w:pPr>
          </w:p>
        </w:tc>
      </w:tr>
    </w:tbl>
    <w:p w14:paraId="05E4B53F" w14:textId="77777777" w:rsidR="00F135DD" w:rsidRDefault="00F135DD">
      <w:bookmarkStart w:id="3" w:name="_nfmh6v8bg88a" w:colFirst="0" w:colLast="0"/>
      <w:bookmarkEnd w:id="3"/>
    </w:p>
    <w:tbl>
      <w:tblPr>
        <w:tblStyle w:val="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135DD" w14:paraId="05E4B541" w14:textId="77777777">
        <w:trPr>
          <w:trHeight w:val="3220"/>
        </w:trPr>
        <w:tc>
          <w:tcPr>
            <w:tcW w:w="12960" w:type="dxa"/>
            <w:shd w:val="clear" w:color="auto" w:fill="auto"/>
            <w:tcMar>
              <w:top w:w="100" w:type="dxa"/>
              <w:left w:w="100" w:type="dxa"/>
              <w:bottom w:w="100" w:type="dxa"/>
              <w:right w:w="100" w:type="dxa"/>
            </w:tcMar>
          </w:tcPr>
          <w:p w14:paraId="6EBF8CCE" w14:textId="025DF8B1" w:rsidR="00F135DD" w:rsidRDefault="00230BE1">
            <w:pPr>
              <w:widowControl w:val="0"/>
              <w:pBdr>
                <w:top w:val="nil"/>
                <w:left w:val="nil"/>
                <w:bottom w:val="nil"/>
                <w:right w:val="nil"/>
                <w:between w:val="nil"/>
              </w:pBdr>
              <w:spacing w:after="0" w:line="240" w:lineRule="auto"/>
            </w:pPr>
            <w:r>
              <w:t>Patient Teaching (Health Promotion, Safety and Infection Control, and Management of Care):</w:t>
            </w:r>
          </w:p>
          <w:p w14:paraId="35E4CC5F" w14:textId="77777777" w:rsidR="001D017E" w:rsidRDefault="001D017E">
            <w:pPr>
              <w:widowControl w:val="0"/>
              <w:pBdr>
                <w:top w:val="nil"/>
                <w:left w:val="nil"/>
                <w:bottom w:val="nil"/>
                <w:right w:val="nil"/>
                <w:between w:val="nil"/>
              </w:pBdr>
              <w:spacing w:after="0" w:line="240" w:lineRule="auto"/>
            </w:pPr>
            <w:r>
              <w:t xml:space="preserve">Even though diabetes is a life-time condition, it is manageable. The patient must adopt healthy diet, exercise, and adhere to the medication routine. It is possible to manage type 1 and 2 diabetes with discipline and hope. Patients diagnosed with the conditions can live a fulfilling life if they follow the instructions given by their physicians. </w:t>
            </w:r>
          </w:p>
          <w:p w14:paraId="353806EC" w14:textId="77777777" w:rsidR="001D017E" w:rsidRDefault="001D017E">
            <w:pPr>
              <w:widowControl w:val="0"/>
              <w:pBdr>
                <w:top w:val="nil"/>
                <w:left w:val="nil"/>
                <w:bottom w:val="nil"/>
                <w:right w:val="nil"/>
                <w:between w:val="nil"/>
              </w:pBdr>
              <w:spacing w:after="0" w:line="240" w:lineRule="auto"/>
            </w:pPr>
            <w:r>
              <w:t xml:space="preserve">Every citizen needs to check their blood sugar level </w:t>
            </w:r>
            <w:r w:rsidR="001A520A">
              <w:t xml:space="preserve">to ensure early detection of type two diabetes and put the patient in management regime. </w:t>
            </w:r>
          </w:p>
          <w:p w14:paraId="38C1EAEB" w14:textId="77777777" w:rsidR="004D4F6C" w:rsidRDefault="004D4F6C">
            <w:pPr>
              <w:widowControl w:val="0"/>
              <w:pBdr>
                <w:top w:val="nil"/>
                <w:left w:val="nil"/>
                <w:bottom w:val="nil"/>
                <w:right w:val="nil"/>
                <w:between w:val="nil"/>
              </w:pBdr>
              <w:spacing w:after="0" w:line="240" w:lineRule="auto"/>
            </w:pPr>
            <w:r>
              <w:t>Early detection for diabetes is the best strategy to manage the condition as it ensure the patient is put under medication before developing complications.</w:t>
            </w:r>
          </w:p>
          <w:p w14:paraId="05E4B540" w14:textId="255CE13C" w:rsidR="004D4F6C" w:rsidRDefault="004D4F6C">
            <w:pPr>
              <w:widowControl w:val="0"/>
              <w:pBdr>
                <w:top w:val="nil"/>
                <w:left w:val="nil"/>
                <w:bottom w:val="nil"/>
                <w:right w:val="nil"/>
                <w:between w:val="nil"/>
              </w:pBdr>
              <w:spacing w:after="0" w:line="240" w:lineRule="auto"/>
            </w:pPr>
            <w:r>
              <w:t xml:space="preserve">Finally, the patients using insulin injections must regularly consult their doctors to ensure they do not have infections in the affected areas. </w:t>
            </w:r>
          </w:p>
        </w:tc>
      </w:tr>
      <w:tr w:rsidR="00F135DD" w14:paraId="05E4B54E" w14:textId="77777777" w:rsidTr="00762A14">
        <w:trPr>
          <w:trHeight w:val="22"/>
        </w:trPr>
        <w:tc>
          <w:tcPr>
            <w:tcW w:w="12960" w:type="dxa"/>
            <w:shd w:val="clear" w:color="auto" w:fill="auto"/>
            <w:tcMar>
              <w:top w:w="100" w:type="dxa"/>
              <w:left w:w="100" w:type="dxa"/>
              <w:bottom w:w="100" w:type="dxa"/>
              <w:right w:w="100" w:type="dxa"/>
            </w:tcMar>
          </w:tcPr>
          <w:p w14:paraId="05E4B542" w14:textId="4E3A7EBC" w:rsidR="00F135DD" w:rsidRDefault="00230BE1">
            <w:pPr>
              <w:widowControl w:val="0"/>
              <w:pBdr>
                <w:top w:val="nil"/>
                <w:left w:val="nil"/>
                <w:bottom w:val="nil"/>
                <w:right w:val="nil"/>
                <w:between w:val="nil"/>
              </w:pBdr>
              <w:spacing w:after="0" w:line="240" w:lineRule="auto"/>
            </w:pPr>
            <w:r>
              <w:t xml:space="preserve">Patient Summary (SBAR Format): </w:t>
            </w:r>
          </w:p>
          <w:p w14:paraId="05E4B543" w14:textId="77777777" w:rsidR="00F135DD" w:rsidRDefault="00F135DD">
            <w:pPr>
              <w:widowControl w:val="0"/>
              <w:pBdr>
                <w:top w:val="nil"/>
                <w:left w:val="nil"/>
                <w:bottom w:val="nil"/>
                <w:right w:val="nil"/>
                <w:between w:val="nil"/>
              </w:pBdr>
              <w:spacing w:after="0" w:line="240" w:lineRule="auto"/>
            </w:pPr>
          </w:p>
          <w:p w14:paraId="05E4B544" w14:textId="38349AD3" w:rsidR="00F135DD" w:rsidRDefault="00230BE1" w:rsidP="00076F5E">
            <w:pPr>
              <w:widowControl w:val="0"/>
              <w:pBdr>
                <w:top w:val="nil"/>
                <w:left w:val="nil"/>
                <w:bottom w:val="nil"/>
                <w:right w:val="nil"/>
                <w:between w:val="nil"/>
              </w:pBdr>
              <w:spacing w:after="0" w:line="240" w:lineRule="auto"/>
              <w:rPr>
                <w:sz w:val="36"/>
                <w:szCs w:val="36"/>
              </w:rPr>
            </w:pPr>
            <w:r>
              <w:rPr>
                <w:sz w:val="36"/>
                <w:szCs w:val="36"/>
              </w:rPr>
              <w:t>S-</w:t>
            </w:r>
            <w:r w:rsidR="00C91CEB">
              <w:rPr>
                <w:sz w:val="36"/>
                <w:szCs w:val="36"/>
              </w:rPr>
              <w:t xml:space="preserve"> </w:t>
            </w:r>
            <w:r w:rsidR="00B61480">
              <w:rPr>
                <w:sz w:val="36"/>
                <w:szCs w:val="36"/>
              </w:rPr>
              <w:t xml:space="preserve">Mr. Clinton visited the clinic </w:t>
            </w:r>
            <w:r w:rsidR="00A82FA1">
              <w:rPr>
                <w:sz w:val="36"/>
                <w:szCs w:val="36"/>
              </w:rPr>
              <w:t xml:space="preserve">this morning seeking help after his wound failed to heal. He noted that the wound is spreading and impairing his ability. Further, </w:t>
            </w:r>
            <w:r w:rsidR="00076F5E">
              <w:rPr>
                <w:sz w:val="36"/>
                <w:szCs w:val="36"/>
              </w:rPr>
              <w:t>he noted that his vision becoming blurred.</w:t>
            </w:r>
          </w:p>
          <w:p w14:paraId="05E4B546" w14:textId="77777777" w:rsidR="00F135DD" w:rsidRDefault="00F135DD">
            <w:pPr>
              <w:widowControl w:val="0"/>
              <w:pBdr>
                <w:top w:val="nil"/>
                <w:left w:val="nil"/>
                <w:bottom w:val="nil"/>
                <w:right w:val="nil"/>
                <w:between w:val="nil"/>
              </w:pBdr>
              <w:spacing w:after="0" w:line="240" w:lineRule="auto"/>
              <w:rPr>
                <w:sz w:val="36"/>
                <w:szCs w:val="36"/>
              </w:rPr>
            </w:pPr>
          </w:p>
          <w:p w14:paraId="3C4F6DF7" w14:textId="67A4012A" w:rsidR="00D21B95" w:rsidRPr="00FD1D7C" w:rsidRDefault="00230BE1" w:rsidP="00076F5E">
            <w:pPr>
              <w:widowControl w:val="0"/>
              <w:pBdr>
                <w:top w:val="nil"/>
                <w:left w:val="nil"/>
                <w:bottom w:val="nil"/>
                <w:right w:val="nil"/>
                <w:between w:val="nil"/>
              </w:pBdr>
              <w:spacing w:after="0" w:line="240" w:lineRule="auto"/>
              <w:rPr>
                <w:sz w:val="36"/>
                <w:szCs w:val="36"/>
              </w:rPr>
            </w:pPr>
            <w:r>
              <w:rPr>
                <w:sz w:val="36"/>
                <w:szCs w:val="36"/>
              </w:rPr>
              <w:t>B-</w:t>
            </w:r>
            <w:r w:rsidR="00FD1D7C">
              <w:rPr>
                <w:sz w:val="36"/>
                <w:szCs w:val="36"/>
              </w:rPr>
              <w:t xml:space="preserve"> </w:t>
            </w:r>
            <w:r w:rsidR="001A105C">
              <w:rPr>
                <w:sz w:val="36"/>
                <w:szCs w:val="36"/>
              </w:rPr>
              <w:t xml:space="preserve">The client’s supporting background information is that he visited the clinic two weeks seeking help for the same wound. The wound was treated before he was discharged. The client also had his eyes checked but the doctor did not give clear </w:t>
            </w:r>
            <w:r w:rsidR="00842AFE">
              <w:rPr>
                <w:sz w:val="36"/>
                <w:szCs w:val="36"/>
              </w:rPr>
              <w:t xml:space="preserve">reason for the blurred vision. After tests, the client’s blood sugar was 130 mg/dl. </w:t>
            </w:r>
          </w:p>
          <w:p w14:paraId="05E4B54B" w14:textId="5AE9B098" w:rsidR="00F135DD" w:rsidRPr="0060246A" w:rsidRDefault="0060246A" w:rsidP="00842AFE">
            <w:pPr>
              <w:widowControl w:val="0"/>
              <w:pBdr>
                <w:top w:val="nil"/>
                <w:left w:val="nil"/>
                <w:bottom w:val="nil"/>
                <w:right w:val="nil"/>
                <w:between w:val="nil"/>
              </w:pBdr>
              <w:spacing w:after="0" w:line="240" w:lineRule="auto"/>
              <w:rPr>
                <w:sz w:val="36"/>
                <w:szCs w:val="36"/>
              </w:rPr>
            </w:pPr>
            <w:r w:rsidRPr="0060246A">
              <w:rPr>
                <w:sz w:val="36"/>
                <w:szCs w:val="36"/>
              </w:rPr>
              <w:t>A-</w:t>
            </w:r>
            <w:r>
              <w:rPr>
                <w:sz w:val="36"/>
                <w:szCs w:val="36"/>
              </w:rPr>
              <w:t xml:space="preserve"> </w:t>
            </w:r>
            <w:r w:rsidR="00842AFE">
              <w:rPr>
                <w:sz w:val="36"/>
                <w:szCs w:val="36"/>
              </w:rPr>
              <w:t xml:space="preserve">My assessment indicates that the client could be having </w:t>
            </w:r>
            <w:r w:rsidR="00A231B8">
              <w:rPr>
                <w:sz w:val="36"/>
                <w:szCs w:val="36"/>
              </w:rPr>
              <w:t>type 2 diabetes based on the symptoms.</w:t>
            </w:r>
          </w:p>
          <w:p w14:paraId="05E4B54C" w14:textId="77777777" w:rsidR="00F135DD" w:rsidRDefault="00F135DD">
            <w:pPr>
              <w:widowControl w:val="0"/>
              <w:pBdr>
                <w:top w:val="nil"/>
                <w:left w:val="nil"/>
                <w:bottom w:val="nil"/>
                <w:right w:val="nil"/>
                <w:between w:val="nil"/>
              </w:pBdr>
              <w:spacing w:after="0" w:line="240" w:lineRule="auto"/>
              <w:rPr>
                <w:sz w:val="36"/>
                <w:szCs w:val="36"/>
              </w:rPr>
            </w:pPr>
          </w:p>
          <w:p w14:paraId="05E4B54D" w14:textId="120A57A7" w:rsidR="00F135DD" w:rsidRDefault="00230BE1">
            <w:pPr>
              <w:widowControl w:val="0"/>
              <w:pBdr>
                <w:top w:val="nil"/>
                <w:left w:val="nil"/>
                <w:bottom w:val="nil"/>
                <w:right w:val="nil"/>
                <w:between w:val="nil"/>
              </w:pBdr>
              <w:spacing w:after="0" w:line="240" w:lineRule="auto"/>
              <w:rPr>
                <w:sz w:val="36"/>
                <w:szCs w:val="36"/>
              </w:rPr>
            </w:pPr>
            <w:r>
              <w:rPr>
                <w:sz w:val="36"/>
                <w:szCs w:val="36"/>
              </w:rPr>
              <w:t>R-</w:t>
            </w:r>
            <w:r w:rsidR="00A231B8">
              <w:rPr>
                <w:sz w:val="36"/>
                <w:szCs w:val="36"/>
              </w:rPr>
              <w:t xml:space="preserve"> I</w:t>
            </w:r>
            <w:r w:rsidR="008A3C61">
              <w:rPr>
                <w:sz w:val="36"/>
                <w:szCs w:val="36"/>
              </w:rPr>
              <w:t xml:space="preserve"> would recommend an </w:t>
            </w:r>
            <w:proofErr w:type="spellStart"/>
            <w:r w:rsidR="008A3C61">
              <w:rPr>
                <w:sz w:val="36"/>
                <w:szCs w:val="36"/>
              </w:rPr>
              <w:t>A1C</w:t>
            </w:r>
            <w:proofErr w:type="spellEnd"/>
            <w:r w:rsidR="008A3C61">
              <w:rPr>
                <w:sz w:val="36"/>
                <w:szCs w:val="36"/>
              </w:rPr>
              <w:t xml:space="preserve"> test on</w:t>
            </w:r>
            <w:bookmarkStart w:id="4" w:name="_GoBack"/>
            <w:bookmarkEnd w:id="4"/>
            <w:r w:rsidR="00A231B8">
              <w:rPr>
                <w:sz w:val="36"/>
                <w:szCs w:val="36"/>
              </w:rPr>
              <w:t xml:space="preserve"> the client. </w:t>
            </w:r>
          </w:p>
        </w:tc>
      </w:tr>
    </w:tbl>
    <w:p w14:paraId="05E4B54F" w14:textId="77777777" w:rsidR="00F135DD" w:rsidRDefault="00F135DD">
      <w:bookmarkStart w:id="5" w:name="_ck6ka9m5y5v9" w:colFirst="0" w:colLast="0"/>
      <w:bookmarkEnd w:id="5"/>
    </w:p>
    <w:sectPr w:rsidR="00F135DD">
      <w:headerReference w:type="even" r:id="rId7"/>
      <w:headerReference w:type="default" r:id="rId8"/>
      <w:footerReference w:type="even" r:id="rId9"/>
      <w:footerReference w:type="default" r:id="rId10"/>
      <w:headerReference w:type="first" r:id="rId11"/>
      <w:footerReference w:type="first" r:id="rId12"/>
      <w:pgSz w:w="15840" w:h="12240"/>
      <w:pgMar w:top="1440" w:right="1440" w:bottom="1440"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351D8" w14:textId="77777777" w:rsidR="009479C5" w:rsidRDefault="009479C5">
      <w:pPr>
        <w:spacing w:after="0" w:line="240" w:lineRule="auto"/>
      </w:pPr>
      <w:r>
        <w:separator/>
      </w:r>
    </w:p>
  </w:endnote>
  <w:endnote w:type="continuationSeparator" w:id="0">
    <w:p w14:paraId="58698AD4" w14:textId="77777777" w:rsidR="009479C5" w:rsidRDefault="0094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B553"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B554"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p w14:paraId="05E4B555"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p w14:paraId="05E4B556"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p w14:paraId="05E4B557"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B559"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88120" w14:textId="77777777" w:rsidR="009479C5" w:rsidRDefault="009479C5">
      <w:pPr>
        <w:spacing w:after="0" w:line="240" w:lineRule="auto"/>
      </w:pPr>
      <w:r>
        <w:separator/>
      </w:r>
    </w:p>
  </w:footnote>
  <w:footnote w:type="continuationSeparator" w:id="0">
    <w:p w14:paraId="712CD585" w14:textId="77777777" w:rsidR="009479C5" w:rsidRDefault="00947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B550"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1BE94" w14:textId="77777777" w:rsidR="00283DD1" w:rsidRDefault="00283DD1">
    <w:pPr>
      <w:pBdr>
        <w:top w:val="nil"/>
        <w:left w:val="nil"/>
        <w:bottom w:val="nil"/>
        <w:right w:val="nil"/>
        <w:between w:val="nil"/>
      </w:pBdr>
      <w:tabs>
        <w:tab w:val="center" w:pos="4680"/>
        <w:tab w:val="right" w:pos="9360"/>
      </w:tabs>
      <w:spacing w:after="0" w:line="240" w:lineRule="auto"/>
      <w:rPr>
        <w:color w:val="000000"/>
        <w:sz w:val="24"/>
        <w:szCs w:val="24"/>
      </w:rPr>
    </w:pPr>
  </w:p>
  <w:p w14:paraId="25FDA1BC" w14:textId="1103487C" w:rsidR="00762A14" w:rsidRDefault="00762A14" w:rsidP="00762A14">
    <w:pPr>
      <w:pBdr>
        <w:top w:val="nil"/>
        <w:left w:val="nil"/>
        <w:bottom w:val="nil"/>
        <w:right w:val="nil"/>
        <w:between w:val="nil"/>
      </w:pBdr>
      <w:tabs>
        <w:tab w:val="center" w:pos="4680"/>
        <w:tab w:val="right" w:pos="9360"/>
      </w:tabs>
      <w:spacing w:after="0" w:line="240" w:lineRule="auto"/>
      <w:ind w:left="-1080"/>
      <w:rPr>
        <w:color w:val="000000"/>
        <w:sz w:val="24"/>
        <w:szCs w:val="24"/>
      </w:rPr>
    </w:pPr>
    <w:r>
      <w:rPr>
        <w:noProof/>
        <w:color w:val="000000"/>
        <w:sz w:val="24"/>
        <w:szCs w:val="24"/>
      </w:rPr>
      <w:drawing>
        <wp:inline distT="0" distB="0" distL="0" distR="0" wp14:anchorId="46007A43" wp14:editId="35637411">
          <wp:extent cx="2857500" cy="5334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C_Horzontal_RGB small.png"/>
                  <pic:cNvPicPr/>
                </pic:nvPicPr>
                <pic:blipFill>
                  <a:blip r:embed="rId1">
                    <a:extLst>
                      <a:ext uri="{28A0092B-C50C-407E-A947-70E740481C1C}">
                        <a14:useLocalDpi xmlns:a14="http://schemas.microsoft.com/office/drawing/2010/main" val="0"/>
                      </a:ext>
                    </a:extLst>
                  </a:blip>
                  <a:stretch>
                    <a:fillRect/>
                  </a:stretch>
                </pic:blipFill>
                <pic:spPr>
                  <a:xfrm>
                    <a:off x="0" y="0"/>
                    <a:ext cx="2857500" cy="533400"/>
                  </a:xfrm>
                  <a:prstGeom prst="rect">
                    <a:avLst/>
                  </a:prstGeom>
                </pic:spPr>
              </pic:pic>
            </a:graphicData>
          </a:graphic>
        </wp:inline>
      </w:drawing>
    </w:r>
  </w:p>
  <w:p w14:paraId="3F9C0CE4" w14:textId="77777777" w:rsidR="00762A14" w:rsidRDefault="00762A14">
    <w:pPr>
      <w:pBdr>
        <w:top w:val="nil"/>
        <w:left w:val="nil"/>
        <w:bottom w:val="nil"/>
        <w:right w:val="nil"/>
        <w:between w:val="nil"/>
      </w:pBdr>
      <w:tabs>
        <w:tab w:val="center" w:pos="4680"/>
        <w:tab w:val="right" w:pos="9360"/>
      </w:tabs>
      <w:spacing w:after="0" w:line="240" w:lineRule="auto"/>
      <w:rPr>
        <w:color w:val="000000"/>
        <w:sz w:val="24"/>
        <w:szCs w:val="24"/>
      </w:rPr>
    </w:pPr>
  </w:p>
  <w:p w14:paraId="05E4B551" w14:textId="0E326D69" w:rsidR="00F135DD" w:rsidRDefault="00230BE1">
    <w:pPr>
      <w:pBdr>
        <w:top w:val="nil"/>
        <w:left w:val="nil"/>
        <w:bottom w:val="nil"/>
        <w:right w:val="nil"/>
        <w:between w:val="nil"/>
      </w:pBdr>
      <w:tabs>
        <w:tab w:val="center" w:pos="4680"/>
        <w:tab w:val="right" w:pos="9360"/>
      </w:tabs>
      <w:spacing w:after="0" w:line="240" w:lineRule="auto"/>
      <w:rPr>
        <w:color w:val="000000"/>
      </w:rPr>
    </w:pPr>
    <w:r>
      <w:rPr>
        <w:color w:val="000000"/>
        <w:sz w:val="24"/>
        <w:szCs w:val="24"/>
      </w:rPr>
      <w:t xml:space="preserve">Name_________________________                </w:t>
    </w:r>
    <w:r>
      <w:rPr>
        <w:color w:val="000000"/>
        <w:sz w:val="40"/>
        <w:szCs w:val="40"/>
      </w:rPr>
      <w:t xml:space="preserve"> Critical Thinking Map</w:t>
    </w:r>
    <w:r>
      <w:rPr>
        <w:color w:val="000000"/>
        <w:sz w:val="40"/>
        <w:szCs w:val="40"/>
      </w:rPr>
      <w:tab/>
    </w:r>
    <w:r>
      <w:rPr>
        <w:color w:val="000000"/>
        <w:sz w:val="40"/>
        <w:szCs w:val="40"/>
      </w:rPr>
      <w:tab/>
      <w:t xml:space="preserve">       </w:t>
    </w:r>
    <w:r>
      <w:rPr>
        <w:color w:val="000000"/>
        <w:sz w:val="24"/>
        <w:szCs w:val="24"/>
      </w:rPr>
      <w:t>Date______________</w:t>
    </w:r>
  </w:p>
  <w:p w14:paraId="05E4B552"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B558"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5980"/>
    <w:multiLevelType w:val="hybridMultilevel"/>
    <w:tmpl w:val="B5A2BEC6"/>
    <w:lvl w:ilvl="0" w:tplc="9CB085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27B"/>
    <w:multiLevelType w:val="hybridMultilevel"/>
    <w:tmpl w:val="BB2C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2719"/>
    <w:multiLevelType w:val="hybridMultilevel"/>
    <w:tmpl w:val="676A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303E1"/>
    <w:multiLevelType w:val="hybridMultilevel"/>
    <w:tmpl w:val="0AC4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438D7"/>
    <w:multiLevelType w:val="hybridMultilevel"/>
    <w:tmpl w:val="A3EC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B1B48"/>
    <w:multiLevelType w:val="multilevel"/>
    <w:tmpl w:val="B762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A32BD2"/>
    <w:multiLevelType w:val="multilevel"/>
    <w:tmpl w:val="8E84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31193"/>
    <w:multiLevelType w:val="multilevel"/>
    <w:tmpl w:val="CE4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73951"/>
    <w:multiLevelType w:val="hybridMultilevel"/>
    <w:tmpl w:val="1BB68F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8ED170D"/>
    <w:multiLevelType w:val="hybridMultilevel"/>
    <w:tmpl w:val="FEBC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C4408"/>
    <w:multiLevelType w:val="hybridMultilevel"/>
    <w:tmpl w:val="5DD2A106"/>
    <w:lvl w:ilvl="0" w:tplc="F7228B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0306D"/>
    <w:multiLevelType w:val="hybridMultilevel"/>
    <w:tmpl w:val="F3D4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10E10"/>
    <w:multiLevelType w:val="hybridMultilevel"/>
    <w:tmpl w:val="55E47876"/>
    <w:lvl w:ilvl="0" w:tplc="06E492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0D5A1E"/>
    <w:multiLevelType w:val="hybridMultilevel"/>
    <w:tmpl w:val="F1E2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3"/>
  </w:num>
  <w:num w:numId="4">
    <w:abstractNumId w:val="2"/>
  </w:num>
  <w:num w:numId="5">
    <w:abstractNumId w:val="4"/>
  </w:num>
  <w:num w:numId="6">
    <w:abstractNumId w:val="6"/>
  </w:num>
  <w:num w:numId="7">
    <w:abstractNumId w:val="5"/>
  </w:num>
  <w:num w:numId="8">
    <w:abstractNumId w:val="7"/>
  </w:num>
  <w:num w:numId="9">
    <w:abstractNumId w:val="3"/>
  </w:num>
  <w:num w:numId="10">
    <w:abstractNumId w:val="12"/>
  </w:num>
  <w:num w:numId="11">
    <w:abstractNumId w:val="10"/>
  </w:num>
  <w:num w:numId="12">
    <w:abstractNumId w:val="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1N7I0Mbc0MTa2MLRU0lEKTi0uzszPAykwrAUAQbBBWSwAAAA="/>
  </w:docVars>
  <w:rsids>
    <w:rsidRoot w:val="00F135DD"/>
    <w:rsid w:val="00076F5E"/>
    <w:rsid w:val="000B64DE"/>
    <w:rsid w:val="00120E48"/>
    <w:rsid w:val="00142BEC"/>
    <w:rsid w:val="001463A7"/>
    <w:rsid w:val="00196A29"/>
    <w:rsid w:val="001A105C"/>
    <w:rsid w:val="001A520A"/>
    <w:rsid w:val="001B5373"/>
    <w:rsid w:val="001D017E"/>
    <w:rsid w:val="00230BE1"/>
    <w:rsid w:val="002367FE"/>
    <w:rsid w:val="00264B5C"/>
    <w:rsid w:val="00283DD1"/>
    <w:rsid w:val="003244CE"/>
    <w:rsid w:val="003610D7"/>
    <w:rsid w:val="00365E63"/>
    <w:rsid w:val="00366DE7"/>
    <w:rsid w:val="003948A9"/>
    <w:rsid w:val="003A1F85"/>
    <w:rsid w:val="003B08B8"/>
    <w:rsid w:val="003B4104"/>
    <w:rsid w:val="003B4935"/>
    <w:rsid w:val="003B7A9D"/>
    <w:rsid w:val="00495C3E"/>
    <w:rsid w:val="004D4F6C"/>
    <w:rsid w:val="00550099"/>
    <w:rsid w:val="005C7DEF"/>
    <w:rsid w:val="0060246A"/>
    <w:rsid w:val="0060251D"/>
    <w:rsid w:val="006173AF"/>
    <w:rsid w:val="00621376"/>
    <w:rsid w:val="006767B4"/>
    <w:rsid w:val="006850D2"/>
    <w:rsid w:val="0069598A"/>
    <w:rsid w:val="006E126C"/>
    <w:rsid w:val="00736283"/>
    <w:rsid w:val="00762A14"/>
    <w:rsid w:val="008008F6"/>
    <w:rsid w:val="0082578A"/>
    <w:rsid w:val="00833B8D"/>
    <w:rsid w:val="00842AFE"/>
    <w:rsid w:val="00845575"/>
    <w:rsid w:val="008A3C61"/>
    <w:rsid w:val="008E2264"/>
    <w:rsid w:val="009076E6"/>
    <w:rsid w:val="00936FA9"/>
    <w:rsid w:val="009479C5"/>
    <w:rsid w:val="009506CD"/>
    <w:rsid w:val="00954825"/>
    <w:rsid w:val="009A1BF3"/>
    <w:rsid w:val="009A395C"/>
    <w:rsid w:val="009F4493"/>
    <w:rsid w:val="00A07041"/>
    <w:rsid w:val="00A231B8"/>
    <w:rsid w:val="00A36BC5"/>
    <w:rsid w:val="00A70B56"/>
    <w:rsid w:val="00A82FA1"/>
    <w:rsid w:val="00B61480"/>
    <w:rsid w:val="00B72607"/>
    <w:rsid w:val="00BC00E3"/>
    <w:rsid w:val="00BF070A"/>
    <w:rsid w:val="00BF5AEA"/>
    <w:rsid w:val="00C91CEB"/>
    <w:rsid w:val="00CD50F5"/>
    <w:rsid w:val="00D15F25"/>
    <w:rsid w:val="00D20FB8"/>
    <w:rsid w:val="00D21B95"/>
    <w:rsid w:val="00D339EB"/>
    <w:rsid w:val="00D67EC4"/>
    <w:rsid w:val="00E5033A"/>
    <w:rsid w:val="00EB3004"/>
    <w:rsid w:val="00ED78B0"/>
    <w:rsid w:val="00EE1C53"/>
    <w:rsid w:val="00F135DD"/>
    <w:rsid w:val="00F87131"/>
    <w:rsid w:val="00F96874"/>
    <w:rsid w:val="00FB22F9"/>
    <w:rsid w:val="00FC12FE"/>
    <w:rsid w:val="00FC3210"/>
    <w:rsid w:val="00FD1D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4B4A1"/>
  <w15:docId w15:val="{44BEAC95-698A-48C8-8BD6-8D254BE8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767B4"/>
    <w:pPr>
      <w:ind w:left="720"/>
      <w:contextualSpacing/>
    </w:pPr>
  </w:style>
  <w:style w:type="character" w:styleId="Strong">
    <w:name w:val="Strong"/>
    <w:basedOn w:val="DefaultParagraphFont"/>
    <w:uiPriority w:val="22"/>
    <w:qFormat/>
    <w:rsid w:val="00361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5299">
      <w:bodyDiv w:val="1"/>
      <w:marLeft w:val="0"/>
      <w:marRight w:val="0"/>
      <w:marTop w:val="0"/>
      <w:marBottom w:val="0"/>
      <w:divBdr>
        <w:top w:val="none" w:sz="0" w:space="0" w:color="auto"/>
        <w:left w:val="none" w:sz="0" w:space="0" w:color="auto"/>
        <w:bottom w:val="none" w:sz="0" w:space="0" w:color="auto"/>
        <w:right w:val="none" w:sz="0" w:space="0" w:color="auto"/>
      </w:divBdr>
    </w:div>
    <w:div w:id="633406470">
      <w:bodyDiv w:val="1"/>
      <w:marLeft w:val="0"/>
      <w:marRight w:val="0"/>
      <w:marTop w:val="0"/>
      <w:marBottom w:val="0"/>
      <w:divBdr>
        <w:top w:val="none" w:sz="0" w:space="0" w:color="auto"/>
        <w:left w:val="none" w:sz="0" w:space="0" w:color="auto"/>
        <w:bottom w:val="none" w:sz="0" w:space="0" w:color="auto"/>
        <w:right w:val="none" w:sz="0" w:space="0" w:color="auto"/>
      </w:divBdr>
    </w:div>
    <w:div w:id="852113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7</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desktop</cp:lastModifiedBy>
  <cp:revision>4</cp:revision>
  <dcterms:created xsi:type="dcterms:W3CDTF">2021-05-28T19:56:00Z</dcterms:created>
  <dcterms:modified xsi:type="dcterms:W3CDTF">2021-06-07T21:24:00Z</dcterms:modified>
</cp:coreProperties>
</file>